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E4A3" w14:textId="498491D5" w:rsidR="008F3D9C" w:rsidRPr="000E6357" w:rsidRDefault="00CA70AD" w:rsidP="00A63ADA">
      <w:pPr>
        <w:tabs>
          <w:tab w:val="left" w:pos="2694"/>
        </w:tabs>
        <w:rPr>
          <w:b/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="008F3D9C" w:rsidRPr="000E6357">
        <w:rPr>
          <w:bCs/>
          <w:lang w:val="lt-LT"/>
        </w:rPr>
        <w:t>TVIRTINU</w:t>
      </w:r>
    </w:p>
    <w:p w14:paraId="10725E7F" w14:textId="77777777" w:rsidR="008F7C03" w:rsidRDefault="00BA2095" w:rsidP="008F7C03">
      <w:pPr>
        <w:tabs>
          <w:tab w:val="left" w:pos="1980"/>
        </w:tabs>
        <w:rPr>
          <w:bCs/>
          <w:lang w:val="lt-LT"/>
        </w:rPr>
      </w:pP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="008F3D9C" w:rsidRPr="000E6357">
        <w:rPr>
          <w:bCs/>
          <w:lang w:val="lt-LT"/>
        </w:rPr>
        <w:t>Alytaus r</w:t>
      </w:r>
      <w:r w:rsidR="00AF72D3" w:rsidRPr="000E6357">
        <w:rPr>
          <w:bCs/>
          <w:lang w:val="lt-LT"/>
        </w:rPr>
        <w:t>ajono</w:t>
      </w:r>
      <w:r w:rsidR="008F3D9C" w:rsidRPr="000E6357">
        <w:rPr>
          <w:bCs/>
          <w:lang w:val="lt-LT"/>
        </w:rPr>
        <w:t xml:space="preserve"> savivaldybės kultūros centro</w:t>
      </w:r>
      <w:r w:rsidR="00BD4D59">
        <w:rPr>
          <w:bCs/>
          <w:lang w:val="lt-LT"/>
        </w:rPr>
        <w:tab/>
      </w:r>
      <w:r w:rsidR="00380928" w:rsidRPr="000E6357">
        <w:rPr>
          <w:bCs/>
          <w:lang w:val="lt-LT"/>
        </w:rPr>
        <w:tab/>
      </w:r>
      <w:r w:rsidR="00BD4D59">
        <w:rPr>
          <w:bCs/>
          <w:lang w:val="lt-LT"/>
        </w:rPr>
        <w:tab/>
      </w:r>
      <w:r w:rsidR="00BD4D59">
        <w:rPr>
          <w:bCs/>
          <w:lang w:val="lt-LT"/>
        </w:rPr>
        <w:tab/>
        <w:t xml:space="preserve">kultūrinės veiklos vadybininkė, </w:t>
      </w:r>
    </w:p>
    <w:p w14:paraId="1CA3FB3E" w14:textId="74D9ACEB" w:rsidR="008F3D9C" w:rsidRPr="000E6357" w:rsidRDefault="008F7C03" w:rsidP="008F7C03">
      <w:pPr>
        <w:tabs>
          <w:tab w:val="left" w:pos="1980"/>
        </w:tabs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BD4D59">
        <w:rPr>
          <w:bCs/>
          <w:lang w:val="lt-LT"/>
        </w:rPr>
        <w:t xml:space="preserve">laikinai vykdanti </w:t>
      </w:r>
      <w:r w:rsidR="00AF72D3" w:rsidRPr="000E6357">
        <w:rPr>
          <w:bCs/>
          <w:lang w:val="lt-LT"/>
        </w:rPr>
        <w:t>dir</w:t>
      </w:r>
      <w:r w:rsidR="008F3D9C" w:rsidRPr="000E6357">
        <w:rPr>
          <w:bCs/>
          <w:lang w:val="lt-LT"/>
        </w:rPr>
        <w:t>ektor</w:t>
      </w:r>
      <w:r w:rsidR="00BD4D59">
        <w:rPr>
          <w:bCs/>
          <w:lang w:val="lt-LT"/>
        </w:rPr>
        <w:t>iaus funkcijas</w:t>
      </w:r>
    </w:p>
    <w:p w14:paraId="59EA33D1" w14:textId="77777777" w:rsidR="008F3D9C" w:rsidRPr="000E6357" w:rsidRDefault="008F3D9C" w:rsidP="00557F40">
      <w:pPr>
        <w:tabs>
          <w:tab w:val="left" w:pos="1980"/>
        </w:tabs>
        <w:rPr>
          <w:bCs/>
          <w:lang w:val="lt-LT"/>
        </w:rPr>
      </w:pPr>
    </w:p>
    <w:p w14:paraId="4E089F0D" w14:textId="3319B269" w:rsidR="00D3728B" w:rsidRPr="001F78AC" w:rsidRDefault="00380928" w:rsidP="00557F40">
      <w:pPr>
        <w:tabs>
          <w:tab w:val="left" w:pos="1980"/>
        </w:tabs>
        <w:rPr>
          <w:bCs/>
          <w:lang w:val="lt-LT"/>
        </w:rPr>
      </w:pP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Pr="000E6357">
        <w:rPr>
          <w:bCs/>
          <w:lang w:val="lt-LT"/>
        </w:rPr>
        <w:tab/>
      </w:r>
      <w:r w:rsidR="00BD4D59">
        <w:rPr>
          <w:bCs/>
          <w:lang w:val="lt-LT"/>
        </w:rPr>
        <w:t>Ramunė Žėkaitė</w:t>
      </w:r>
    </w:p>
    <w:p w14:paraId="2CA72244" w14:textId="6DB7CFA3" w:rsidR="008F1A21" w:rsidRDefault="008F1A21" w:rsidP="00557F40">
      <w:pPr>
        <w:tabs>
          <w:tab w:val="left" w:pos="1980"/>
        </w:tabs>
        <w:rPr>
          <w:bCs/>
          <w:sz w:val="16"/>
          <w:szCs w:val="16"/>
          <w:lang w:val="lt-LT"/>
        </w:rPr>
      </w:pPr>
    </w:p>
    <w:p w14:paraId="3FA5A058" w14:textId="77777777" w:rsidR="00CA70AD" w:rsidRPr="000E6357" w:rsidRDefault="00CA70AD" w:rsidP="00557F40">
      <w:pPr>
        <w:tabs>
          <w:tab w:val="left" w:pos="1980"/>
        </w:tabs>
        <w:rPr>
          <w:bCs/>
          <w:sz w:val="16"/>
          <w:szCs w:val="16"/>
          <w:lang w:val="lt-LT"/>
        </w:rPr>
      </w:pPr>
    </w:p>
    <w:p w14:paraId="668D667D" w14:textId="0E4F55AF" w:rsidR="00BB1E64" w:rsidRPr="00755ACB" w:rsidRDefault="00755ACB" w:rsidP="00755ACB">
      <w:pPr>
        <w:tabs>
          <w:tab w:val="left" w:pos="1980"/>
        </w:tabs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</w:t>
      </w:r>
      <w:r w:rsidR="008F1A21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 </w:t>
      </w:r>
      <w:r w:rsidR="0012505A">
        <w:rPr>
          <w:b/>
          <w:bCs/>
          <w:lang w:val="lt-LT"/>
        </w:rPr>
        <w:t xml:space="preserve"> </w:t>
      </w:r>
      <w:r w:rsidR="0092532F" w:rsidRPr="000E6357">
        <w:rPr>
          <w:b/>
          <w:bCs/>
          <w:lang w:val="lt-LT"/>
        </w:rPr>
        <w:t>20</w:t>
      </w:r>
      <w:r w:rsidR="00C3570E" w:rsidRPr="000E6357">
        <w:rPr>
          <w:b/>
          <w:bCs/>
          <w:lang w:val="lt-LT"/>
        </w:rPr>
        <w:t>2</w:t>
      </w:r>
      <w:r w:rsidR="006E7B76">
        <w:rPr>
          <w:b/>
          <w:bCs/>
          <w:lang w:val="lt-LT"/>
        </w:rPr>
        <w:t>5</w:t>
      </w:r>
      <w:r w:rsidR="0092532F" w:rsidRPr="000E6357">
        <w:rPr>
          <w:b/>
          <w:bCs/>
          <w:lang w:val="lt-LT"/>
        </w:rPr>
        <w:t xml:space="preserve"> m.</w:t>
      </w:r>
      <w:r w:rsidR="00CB1874">
        <w:rPr>
          <w:b/>
          <w:bCs/>
          <w:lang w:val="lt-LT"/>
        </w:rPr>
        <w:t xml:space="preserve"> spalio</w:t>
      </w:r>
      <w:r w:rsidR="0092532F" w:rsidRPr="000E6357">
        <w:rPr>
          <w:b/>
          <w:bCs/>
          <w:lang w:val="lt-LT"/>
        </w:rPr>
        <w:t xml:space="preserve"> </w:t>
      </w:r>
      <w:r w:rsidR="0092532F" w:rsidRPr="000E6357">
        <w:rPr>
          <w:b/>
          <w:lang w:val="lt-LT"/>
        </w:rPr>
        <w:t xml:space="preserve">mėnesio renginiai </w:t>
      </w:r>
      <w:r w:rsidR="006C0821" w:rsidRPr="000E6357">
        <w:rPr>
          <w:b/>
          <w:lang w:val="lt-LT"/>
        </w:rPr>
        <w:t>Alytaus rajono</w:t>
      </w:r>
    </w:p>
    <w:p w14:paraId="0FC7FCFE" w14:textId="68A26E54" w:rsidR="000E6357" w:rsidRPr="000E6357" w:rsidRDefault="0070151E" w:rsidP="0070151E">
      <w:pPr>
        <w:tabs>
          <w:tab w:val="left" w:pos="1980"/>
        </w:tabs>
        <w:rPr>
          <w:b/>
          <w:lang w:val="lt-LT"/>
        </w:rPr>
      </w:pPr>
      <w:r>
        <w:rPr>
          <w:b/>
          <w:lang w:val="lt-LT"/>
        </w:rPr>
        <w:t xml:space="preserve">                 </w:t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</w:t>
      </w:r>
      <w:r w:rsidR="0092532F" w:rsidRPr="000E6357">
        <w:rPr>
          <w:b/>
          <w:lang w:val="lt-LT"/>
        </w:rPr>
        <w:t>savivaldybės kultūros centro įstaigose</w:t>
      </w:r>
    </w:p>
    <w:p w14:paraId="6EE2D5BC" w14:textId="77777777" w:rsidR="00CA70AD" w:rsidRPr="000E6357" w:rsidRDefault="00CA70AD" w:rsidP="00557F40">
      <w:pPr>
        <w:tabs>
          <w:tab w:val="left" w:pos="180"/>
          <w:tab w:val="left" w:pos="1980"/>
        </w:tabs>
        <w:jc w:val="both"/>
        <w:rPr>
          <w:lang w:val="lt-LT"/>
        </w:rPr>
      </w:pPr>
    </w:p>
    <w:tbl>
      <w:tblPr>
        <w:tblW w:w="104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972"/>
        <w:gridCol w:w="994"/>
        <w:gridCol w:w="2556"/>
        <w:gridCol w:w="2409"/>
      </w:tblGrid>
      <w:tr w:rsidR="001B0233" w:rsidRPr="001B0233" w14:paraId="15546F89" w14:textId="77777777" w:rsidTr="004D5525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C106" w14:textId="77777777" w:rsidR="0092532F" w:rsidRPr="001B0233" w:rsidRDefault="00A01180" w:rsidP="00A01180">
            <w:pPr>
              <w:tabs>
                <w:tab w:val="left" w:pos="459"/>
                <w:tab w:val="left" w:pos="1980"/>
              </w:tabs>
              <w:ind w:hanging="108"/>
              <w:jc w:val="center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 Eil</w:t>
            </w:r>
            <w:r w:rsidR="0092532F" w:rsidRPr="001B0233">
              <w:rPr>
                <w:b/>
                <w:lang w:val="lt-LT"/>
              </w:rPr>
              <w:t>. Nr.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CF1" w14:textId="77777777" w:rsidR="0092532F" w:rsidRPr="001B0233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Renginys</w:t>
            </w:r>
          </w:p>
          <w:p w14:paraId="2DA76366" w14:textId="77777777" w:rsidR="0092532F" w:rsidRPr="001B0233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  <w:p w14:paraId="099CFC3A" w14:textId="77777777" w:rsidR="0092532F" w:rsidRPr="001B0233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EB13" w14:textId="77777777" w:rsidR="0092532F" w:rsidRPr="001B0233" w:rsidRDefault="0092532F" w:rsidP="001C20A2">
            <w:pPr>
              <w:tabs>
                <w:tab w:val="left" w:pos="180"/>
                <w:tab w:val="left" w:pos="1980"/>
              </w:tabs>
              <w:ind w:left="-108" w:right="-108"/>
              <w:jc w:val="center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Data ir valanda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25FA" w14:textId="77777777" w:rsidR="0092532F" w:rsidRPr="001B0233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Vieta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94C7" w14:textId="77777777" w:rsidR="0092532F" w:rsidRPr="001B0233" w:rsidRDefault="0092532F" w:rsidP="00557F40">
            <w:pPr>
              <w:jc w:val="center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Atsakingi asmenys, kontaktai</w:t>
            </w:r>
          </w:p>
        </w:tc>
      </w:tr>
      <w:tr w:rsidR="001B0233" w:rsidRPr="001B0233" w14:paraId="139ACD82" w14:textId="77777777" w:rsidTr="004D552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B0E" w14:textId="77777777" w:rsidR="0092532F" w:rsidRPr="001B0233" w:rsidRDefault="0092532F" w:rsidP="00557F40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6272" w14:textId="77777777" w:rsidR="0092532F" w:rsidRPr="001B0233" w:rsidRDefault="00A63ADA" w:rsidP="00A63ADA">
            <w:pPr>
              <w:tabs>
                <w:tab w:val="left" w:pos="180"/>
                <w:tab w:val="left" w:pos="2585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                       </w:t>
            </w:r>
            <w:r w:rsidR="0092532F" w:rsidRPr="001B0233">
              <w:rPr>
                <w:lang w:val="lt-LT"/>
              </w:rPr>
              <w:t xml:space="preserve">Šventės, popietės, parodos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AA5" w14:textId="77777777" w:rsidR="0092532F" w:rsidRPr="001B0233" w:rsidRDefault="0092532F" w:rsidP="00557F40">
            <w:pPr>
              <w:rPr>
                <w:lang w:val="lt-LT"/>
              </w:rPr>
            </w:pPr>
          </w:p>
        </w:tc>
      </w:tr>
      <w:tr w:rsidR="001B0233" w:rsidRPr="001B0233" w14:paraId="01FAB018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325" w14:textId="125B4638" w:rsidR="00F8433B" w:rsidRPr="001B0233" w:rsidRDefault="00F8433B" w:rsidP="00F843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2D60" w14:textId="4DFED2D7" w:rsidR="00A27282" w:rsidRPr="001B0233" w:rsidRDefault="001F632E" w:rsidP="001F632E">
            <w:pPr>
              <w:tabs>
                <w:tab w:val="left" w:pos="180"/>
                <w:tab w:val="left" w:pos="1980"/>
                <w:tab w:val="left" w:pos="3346"/>
              </w:tabs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Alytaus rajono senjorų šventė</w:t>
            </w:r>
            <w:r w:rsidR="006E7B76" w:rsidRPr="001B0233">
              <w:rPr>
                <w:b/>
                <w:lang w:val="lt-LT"/>
              </w:rPr>
              <w:t xml:space="preserve"> „Senjorų </w:t>
            </w:r>
            <w:proofErr w:type="spellStart"/>
            <w:r w:rsidR="006E7B76" w:rsidRPr="001B0233">
              <w:rPr>
                <w:b/>
                <w:lang w:val="lt-LT"/>
              </w:rPr>
              <w:t>lin</w:t>
            </w:r>
            <w:r w:rsidR="00931E73" w:rsidRPr="001B0233">
              <w:rPr>
                <w:b/>
                <w:lang w:val="lt-LT"/>
              </w:rPr>
              <w:t>k</w:t>
            </w:r>
            <w:r w:rsidR="006E7B76" w:rsidRPr="001B0233">
              <w:rPr>
                <w:b/>
                <w:lang w:val="lt-LT"/>
              </w:rPr>
              <w:t>smadienis</w:t>
            </w:r>
            <w:proofErr w:type="spellEnd"/>
            <w:r w:rsidR="006E7B76" w:rsidRPr="001B0233">
              <w:rPr>
                <w:b/>
                <w:lang w:val="lt-LT"/>
              </w:rPr>
              <w:t>“</w:t>
            </w:r>
            <w:r w:rsidRPr="001B0233">
              <w:rPr>
                <w:b/>
                <w:lang w:val="lt-LT"/>
              </w:rPr>
              <w:t xml:space="preserve"> Tarptautinei pagyvenusių žmonių dienai</w:t>
            </w:r>
          </w:p>
          <w:p w14:paraId="06FA1FB2" w14:textId="7DFD4350" w:rsidR="00E07FA2" w:rsidRPr="00785972" w:rsidRDefault="00466886" w:rsidP="001F632E">
            <w:pPr>
              <w:tabs>
                <w:tab w:val="left" w:pos="180"/>
                <w:tab w:val="left" w:pos="1980"/>
                <w:tab w:val="left" w:pos="3346"/>
              </w:tabs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Programoje: </w:t>
            </w:r>
            <w:r w:rsidR="006E7B76"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šokių kolektyvas „Gojelis“, merės sveikinimas, Alytaus apskrities policijos komisariato socialinė-prevencinė akcija, dainininko Vytauto Šiškausko koncertas, </w:t>
            </w:r>
            <w:r w:rsidR="00E07FA2" w:rsidRPr="00785972">
              <w:rPr>
                <w:bCs/>
                <w:i/>
                <w:iCs/>
                <w:sz w:val="23"/>
                <w:szCs w:val="23"/>
                <w:lang w:val="lt-LT"/>
              </w:rPr>
              <w:t>pabendravimas prie kavos puodelio</w:t>
            </w:r>
          </w:p>
          <w:p w14:paraId="1058F760" w14:textId="5176A54E" w:rsidR="00A27282" w:rsidRPr="001B0233" w:rsidRDefault="00A27282" w:rsidP="00F8433B">
            <w:pPr>
              <w:tabs>
                <w:tab w:val="left" w:pos="180"/>
                <w:tab w:val="left" w:pos="1980"/>
              </w:tabs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1A0" w14:textId="6CAAA996" w:rsidR="00F8433B" w:rsidRPr="001B0233" w:rsidRDefault="00F8433B" w:rsidP="001F632E">
            <w:pPr>
              <w:tabs>
                <w:tab w:val="left" w:pos="180"/>
                <w:tab w:val="left" w:pos="991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</w:t>
            </w:r>
            <w:r w:rsidR="006E7B76" w:rsidRPr="001B0233">
              <w:rPr>
                <w:lang w:val="lt-LT"/>
              </w:rPr>
              <w:t xml:space="preserve"> </w:t>
            </w:r>
            <w:r w:rsidRPr="001B0233">
              <w:rPr>
                <w:lang w:val="lt-LT"/>
              </w:rPr>
              <w:t>d.</w:t>
            </w:r>
          </w:p>
          <w:p w14:paraId="4016C4B0" w14:textId="785D3B0A" w:rsidR="00F8433B" w:rsidRPr="001B0233" w:rsidRDefault="00F8433B" w:rsidP="00F8433B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</w:t>
            </w:r>
            <w:r w:rsidR="006E7B76" w:rsidRPr="001B0233">
              <w:rPr>
                <w:lang w:val="lt-LT"/>
              </w:rPr>
              <w:t>2</w:t>
            </w:r>
            <w:r w:rsidRPr="001B0233">
              <w:rPr>
                <w:lang w:val="lt-LT"/>
              </w:rPr>
              <w:t xml:space="preserve">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EF0" w14:textId="77777777" w:rsidR="006E7B76" w:rsidRPr="001B0233" w:rsidRDefault="006E7B76" w:rsidP="006E7B76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Simno skyrius, Vytauto g. 38, Simnas, Alytaus r.  </w:t>
            </w:r>
          </w:p>
          <w:p w14:paraId="44847139" w14:textId="3B55ABB3" w:rsidR="001F632E" w:rsidRPr="001B0233" w:rsidRDefault="001F632E" w:rsidP="001F632E">
            <w:pPr>
              <w:tabs>
                <w:tab w:val="left" w:pos="180"/>
                <w:tab w:val="left" w:pos="1980"/>
              </w:tabs>
              <w:ind w:right="-108"/>
              <w:rPr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A91" w14:textId="29ADA923" w:rsidR="00F8433B" w:rsidRPr="001B0233" w:rsidRDefault="001F632E" w:rsidP="00F8433B">
            <w:pPr>
              <w:rPr>
                <w:lang w:val="lt-LT"/>
              </w:rPr>
            </w:pPr>
            <w:r w:rsidRPr="001B0233">
              <w:rPr>
                <w:lang w:val="lt-LT"/>
              </w:rPr>
              <w:t>Kultūros centras</w:t>
            </w:r>
            <w:r w:rsidR="00F8433B" w:rsidRPr="001B0233">
              <w:rPr>
                <w:lang w:val="lt-LT"/>
              </w:rPr>
              <w:t>,</w:t>
            </w:r>
          </w:p>
          <w:p w14:paraId="2BB73D46" w14:textId="1BD7CCA2" w:rsidR="006E7B76" w:rsidRPr="001B0233" w:rsidRDefault="00F8433B" w:rsidP="00F8433B">
            <w:pPr>
              <w:ind w:right="35"/>
              <w:rPr>
                <w:lang w:val="lt-LT"/>
              </w:rPr>
            </w:pPr>
            <w:r w:rsidRPr="001B0233">
              <w:rPr>
                <w:lang w:val="lt-LT"/>
              </w:rPr>
              <w:t xml:space="preserve">tel. </w:t>
            </w:r>
            <w:r w:rsidR="001F632E" w:rsidRPr="001B0233">
              <w:rPr>
                <w:lang w:val="lt-LT"/>
              </w:rPr>
              <w:t>+</w:t>
            </w:r>
            <w:r w:rsidR="006E7B76" w:rsidRPr="001B0233">
              <w:rPr>
                <w:lang w:val="lt-LT"/>
              </w:rPr>
              <w:t xml:space="preserve"> </w:t>
            </w:r>
            <w:r w:rsidR="001F632E" w:rsidRPr="001B0233">
              <w:rPr>
                <w:lang w:val="lt-LT"/>
              </w:rPr>
              <w:t>370 315 69</w:t>
            </w:r>
            <w:r w:rsidR="006E7B76" w:rsidRPr="001B0233">
              <w:rPr>
                <w:lang w:val="lt-LT"/>
              </w:rPr>
              <w:t> </w:t>
            </w:r>
            <w:r w:rsidR="001F632E" w:rsidRPr="001B0233">
              <w:rPr>
                <w:lang w:val="lt-LT"/>
              </w:rPr>
              <w:t>005</w:t>
            </w:r>
            <w:r w:rsidR="006E7B76" w:rsidRPr="001B0233">
              <w:rPr>
                <w:lang w:val="lt-LT"/>
              </w:rPr>
              <w:t xml:space="preserve">, </w:t>
            </w:r>
          </w:p>
          <w:p w14:paraId="4DF8107E" w14:textId="2E73CE1F" w:rsidR="00F8433B" w:rsidRPr="001B0233" w:rsidRDefault="006E7B76" w:rsidP="00F8433B">
            <w:pPr>
              <w:ind w:right="35"/>
              <w:rPr>
                <w:lang w:val="lt-LT"/>
              </w:rPr>
            </w:pPr>
            <w:r w:rsidRPr="001B0233">
              <w:rPr>
                <w:lang w:val="lt-LT"/>
              </w:rPr>
              <w:t>Simno skyrius</w:t>
            </w:r>
          </w:p>
          <w:p w14:paraId="085348F2" w14:textId="77777777" w:rsidR="00E07FA2" w:rsidRPr="001B0233" w:rsidRDefault="00E07FA2" w:rsidP="00F8433B">
            <w:pPr>
              <w:ind w:right="35"/>
              <w:rPr>
                <w:lang w:val="lt-LT"/>
              </w:rPr>
            </w:pPr>
          </w:p>
          <w:p w14:paraId="27F87705" w14:textId="2E4A1051" w:rsidR="00C64D91" w:rsidRPr="001B0233" w:rsidRDefault="00C64D91" w:rsidP="000F1C4B">
            <w:pPr>
              <w:ind w:right="35"/>
              <w:rPr>
                <w:lang w:val="lt-LT"/>
              </w:rPr>
            </w:pPr>
          </w:p>
        </w:tc>
      </w:tr>
      <w:tr w:rsidR="001B0233" w:rsidRPr="001B0233" w14:paraId="125A911C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082" w14:textId="0746B404" w:rsidR="00931E73" w:rsidRPr="001B0233" w:rsidRDefault="00931E73" w:rsidP="00931E7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3BA" w14:textId="77777777" w:rsidR="00931E73" w:rsidRPr="001B0233" w:rsidRDefault="00931E73" w:rsidP="00931E73">
            <w:pPr>
              <w:tabs>
                <w:tab w:val="left" w:pos="180"/>
                <w:tab w:val="left" w:pos="1980"/>
                <w:tab w:val="left" w:pos="3346"/>
              </w:tabs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Alytaus rajono senjorų šventė „Senjorų </w:t>
            </w:r>
            <w:proofErr w:type="spellStart"/>
            <w:r w:rsidRPr="001B0233">
              <w:rPr>
                <w:b/>
                <w:lang w:val="lt-LT"/>
              </w:rPr>
              <w:t>linksmadienis</w:t>
            </w:r>
            <w:proofErr w:type="spellEnd"/>
            <w:r w:rsidRPr="001B0233">
              <w:rPr>
                <w:b/>
                <w:lang w:val="lt-LT"/>
              </w:rPr>
              <w:t>“ Tarptautinei pagyvenusių žmonių dienai</w:t>
            </w:r>
          </w:p>
          <w:p w14:paraId="43A40D75" w14:textId="780C4D25" w:rsidR="00931E73" w:rsidRPr="00785972" w:rsidRDefault="00466886" w:rsidP="00931E73">
            <w:pPr>
              <w:tabs>
                <w:tab w:val="left" w:pos="180"/>
                <w:tab w:val="left" w:pos="1980"/>
                <w:tab w:val="left" w:pos="3346"/>
              </w:tabs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Programoje:</w:t>
            </w:r>
            <w:r w:rsidR="00931E73"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 šokių kolektyvas „Gojelis“, merės sveikinimas, Alytaus apskrities policijos komisariato socialinė-prevencinė akcija, dainininko Vytauto Šiškausko koncertas, pabendravimas prie kavos puodelio</w:t>
            </w:r>
          </w:p>
          <w:p w14:paraId="5B3DDD3D" w14:textId="77777777" w:rsidR="00931E73" w:rsidRPr="00E945F4" w:rsidRDefault="00931E73" w:rsidP="00931E73">
            <w:pPr>
              <w:tabs>
                <w:tab w:val="left" w:pos="180"/>
                <w:tab w:val="left" w:pos="1980"/>
                <w:tab w:val="left" w:pos="3346"/>
              </w:tabs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5C3" w14:textId="77777777" w:rsidR="00931E73" w:rsidRPr="001B0233" w:rsidRDefault="00931E73" w:rsidP="00931E73">
            <w:pPr>
              <w:tabs>
                <w:tab w:val="left" w:pos="180"/>
                <w:tab w:val="left" w:pos="991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 d.</w:t>
            </w:r>
          </w:p>
          <w:p w14:paraId="6F5D47F8" w14:textId="6F960BFD" w:rsidR="00931E73" w:rsidRPr="001B0233" w:rsidRDefault="00931E73" w:rsidP="00931E73">
            <w:pPr>
              <w:tabs>
                <w:tab w:val="left" w:pos="180"/>
                <w:tab w:val="left" w:pos="991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15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0A0" w14:textId="77777777" w:rsidR="005C3699" w:rsidRPr="001B0233" w:rsidRDefault="005C3699" w:rsidP="005C3699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Daugų skyrius, Ežero g. 30, Daugai, </w:t>
            </w:r>
          </w:p>
          <w:p w14:paraId="689EFAFD" w14:textId="3A7A0B87" w:rsidR="00931E73" w:rsidRPr="001B0233" w:rsidRDefault="005C3699" w:rsidP="005C3699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Alytaus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080" w14:textId="77777777" w:rsidR="00931E73" w:rsidRPr="001B0233" w:rsidRDefault="00931E73" w:rsidP="00931E73">
            <w:pPr>
              <w:rPr>
                <w:lang w:val="lt-LT"/>
              </w:rPr>
            </w:pPr>
            <w:r w:rsidRPr="001B0233">
              <w:rPr>
                <w:lang w:val="lt-LT"/>
              </w:rPr>
              <w:t>Kultūros centras,</w:t>
            </w:r>
          </w:p>
          <w:p w14:paraId="3C74F9D5" w14:textId="77777777" w:rsidR="00931E73" w:rsidRPr="001B0233" w:rsidRDefault="00931E73" w:rsidP="00931E73">
            <w:pPr>
              <w:ind w:right="35"/>
              <w:rPr>
                <w:lang w:val="lt-LT"/>
              </w:rPr>
            </w:pPr>
            <w:r w:rsidRPr="001B0233">
              <w:rPr>
                <w:lang w:val="lt-LT"/>
              </w:rPr>
              <w:t xml:space="preserve">tel. + 370 315 69 005, </w:t>
            </w:r>
          </w:p>
          <w:p w14:paraId="6EA1399E" w14:textId="5D0CBA94" w:rsidR="00931E73" w:rsidRPr="001B0233" w:rsidRDefault="005C3699" w:rsidP="00931E73">
            <w:pPr>
              <w:ind w:right="35"/>
              <w:rPr>
                <w:lang w:val="lt-LT"/>
              </w:rPr>
            </w:pPr>
            <w:r w:rsidRPr="001B0233">
              <w:rPr>
                <w:lang w:val="lt-LT"/>
              </w:rPr>
              <w:t>Daugų</w:t>
            </w:r>
            <w:r w:rsidR="00931E73" w:rsidRPr="001B0233">
              <w:rPr>
                <w:lang w:val="lt-LT"/>
              </w:rPr>
              <w:t xml:space="preserve"> skyrius</w:t>
            </w:r>
          </w:p>
          <w:p w14:paraId="3A2C490D" w14:textId="77777777" w:rsidR="00931E73" w:rsidRPr="001B0233" w:rsidRDefault="00931E73" w:rsidP="00931E73">
            <w:pPr>
              <w:ind w:right="35"/>
              <w:rPr>
                <w:lang w:val="lt-LT"/>
              </w:rPr>
            </w:pPr>
          </w:p>
          <w:p w14:paraId="360FAC87" w14:textId="77777777" w:rsidR="00931E73" w:rsidRPr="001B0233" w:rsidRDefault="00931E73" w:rsidP="00931E73">
            <w:pPr>
              <w:rPr>
                <w:lang w:val="lt-LT"/>
              </w:rPr>
            </w:pPr>
          </w:p>
        </w:tc>
      </w:tr>
      <w:tr w:rsidR="001B0233" w:rsidRPr="001B0233" w14:paraId="23D8C8D7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591" w14:textId="54F9A532" w:rsidR="00E10609" w:rsidRPr="001B0233" w:rsidRDefault="00E10609" w:rsidP="00E1060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3.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AE5" w14:textId="078A6499" w:rsidR="00E10609" w:rsidRPr="001B0233" w:rsidRDefault="00E10609" w:rsidP="00E10609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Alytaus seniūnijos bendruomenių rudens šventė „Melodijų apsuptyje.</w:t>
            </w:r>
          </w:p>
          <w:p w14:paraId="7A63318E" w14:textId="5797A1F9" w:rsidR="00E10609" w:rsidRPr="00785972" w:rsidRDefault="00E10609" w:rsidP="00E10609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Dalyvaus Luksnėnų bendruomenės </w:t>
            </w:r>
          </w:p>
          <w:p w14:paraId="0FEEE5B5" w14:textId="20B76B0B" w:rsidR="00E10609" w:rsidRPr="00785972" w:rsidRDefault="00E10609" w:rsidP="00E10609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„Spindulys“ šokių kolektyvas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Luksnė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“, </w:t>
            </w:r>
            <w:r w:rsidR="009E4C19"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Luksnėnų ansamblis </w:t>
            </w:r>
          </w:p>
          <w:p w14:paraId="72FFB915" w14:textId="55FF15EA" w:rsidR="009E4C19" w:rsidRPr="00785972" w:rsidRDefault="009E4C19" w:rsidP="00E10609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Alasėlis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“, KC Luksnėnų skyriaus vokalinis ansamblis „Mozaika“, 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Užubalių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 bendruomenės kapela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Užubalių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 gojus“, Miklusėnų bendruomenės kolektyvas „</w:t>
            </w:r>
            <w:proofErr w:type="spellStart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Šermukšnėlė</w:t>
            </w:r>
            <w:proofErr w:type="spellEnd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“, Radžiūnų bendruomenės kapela „</w:t>
            </w:r>
            <w:proofErr w:type="spellStart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Radžiūna</w:t>
            </w:r>
            <w:proofErr w:type="spellEnd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“, Genių bendruomenės vokalinis ansamblis „Geniai“. Vakaronėje gros liaudiškos muzikos kapela „</w:t>
            </w:r>
            <w:proofErr w:type="spellStart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Eglynėlis</w:t>
            </w:r>
            <w:proofErr w:type="spellEnd"/>
            <w:r w:rsidR="00621CD9" w:rsidRPr="00785972">
              <w:rPr>
                <w:bCs/>
                <w:i/>
                <w:iCs/>
                <w:sz w:val="23"/>
                <w:szCs w:val="23"/>
                <w:lang w:val="lt-LT"/>
              </w:rPr>
              <w:t>“</w:t>
            </w:r>
          </w:p>
          <w:p w14:paraId="307EDCFB" w14:textId="19FA6270" w:rsidR="00E10609" w:rsidRPr="001B0233" w:rsidRDefault="00E10609" w:rsidP="00621CD9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0A1" w14:textId="226590BB" w:rsidR="00E10609" w:rsidRPr="001B0233" w:rsidRDefault="00621CD9" w:rsidP="00E1060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3</w:t>
            </w:r>
            <w:r w:rsidR="00E10609" w:rsidRPr="001B0233">
              <w:rPr>
                <w:lang w:val="lt-LT"/>
              </w:rPr>
              <w:t xml:space="preserve"> d. </w:t>
            </w:r>
          </w:p>
          <w:p w14:paraId="0DF05098" w14:textId="743A727B" w:rsidR="00E10609" w:rsidRPr="001B0233" w:rsidRDefault="00E10609" w:rsidP="00E10609">
            <w:pPr>
              <w:tabs>
                <w:tab w:val="left" w:pos="180"/>
                <w:tab w:val="left" w:pos="991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</w:t>
            </w:r>
            <w:r w:rsidR="00621CD9" w:rsidRPr="001B0233">
              <w:rPr>
                <w:lang w:val="lt-LT"/>
              </w:rPr>
              <w:t>8</w:t>
            </w:r>
            <w:r w:rsidRPr="001B0233">
              <w:rPr>
                <w:lang w:val="lt-LT"/>
              </w:rPr>
              <w:t xml:space="preserve">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5CE" w14:textId="77777777" w:rsidR="00E10609" w:rsidRPr="001B0233" w:rsidRDefault="00E10609" w:rsidP="00E1060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Luksnėnų skyrius, Parko g. 17, Luksnėnų k., Alytaus sen., Alytaus r.</w:t>
            </w:r>
          </w:p>
          <w:p w14:paraId="57508EAA" w14:textId="77777777" w:rsidR="00E10609" w:rsidRPr="001B0233" w:rsidRDefault="00E10609" w:rsidP="00E10609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4CB" w14:textId="77777777" w:rsidR="00E10609" w:rsidRPr="001B0233" w:rsidRDefault="00736D5C" w:rsidP="00E10609">
            <w:pPr>
              <w:rPr>
                <w:lang w:val="lt-LT"/>
              </w:rPr>
            </w:pPr>
            <w:r w:rsidRPr="001B0233">
              <w:rPr>
                <w:lang w:val="lt-LT"/>
              </w:rPr>
              <w:t>Jūratė Matulevičienė,</w:t>
            </w:r>
          </w:p>
          <w:p w14:paraId="487DF97B" w14:textId="0507E083" w:rsidR="00736D5C" w:rsidRPr="001B0233" w:rsidRDefault="008F432E" w:rsidP="00E10609">
            <w:pPr>
              <w:rPr>
                <w:lang w:val="lt-LT"/>
              </w:rPr>
            </w:pPr>
            <w:r w:rsidRPr="001B0233">
              <w:rPr>
                <w:lang w:val="lt-LT"/>
              </w:rPr>
              <w:t xml:space="preserve">tel. </w:t>
            </w:r>
            <w:r w:rsidR="00736D5C" w:rsidRPr="001B0233">
              <w:rPr>
                <w:lang w:val="lt-LT"/>
              </w:rPr>
              <w:t>+ 370</w:t>
            </w:r>
            <w:r w:rsidRPr="001B0233">
              <w:rPr>
                <w:lang w:val="lt-LT"/>
              </w:rPr>
              <w:t> 676 47 504</w:t>
            </w:r>
          </w:p>
        </w:tc>
      </w:tr>
      <w:tr w:rsidR="001B0233" w:rsidRPr="001B0233" w14:paraId="13C59613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8C5" w14:textId="644AFB2D" w:rsidR="001055D5" w:rsidRPr="001B0233" w:rsidRDefault="0067655C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78E" w14:textId="77777777" w:rsidR="008F432E" w:rsidRPr="001B0233" w:rsidRDefault="001055D5" w:rsidP="001055D5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Grupės „</w:t>
            </w:r>
            <w:proofErr w:type="spellStart"/>
            <w:r w:rsidRPr="001B0233">
              <w:rPr>
                <w:b/>
                <w:lang w:val="lt-LT"/>
              </w:rPr>
              <w:t>Belkanto</w:t>
            </w:r>
            <w:proofErr w:type="spellEnd"/>
            <w:r w:rsidRPr="001B0233">
              <w:rPr>
                <w:b/>
                <w:lang w:val="lt-LT"/>
              </w:rPr>
              <w:t xml:space="preserve">“ gyvo garso muzikos vakaras. </w:t>
            </w:r>
          </w:p>
          <w:p w14:paraId="1DE0C668" w14:textId="3DFA86D1" w:rsidR="001055D5" w:rsidRPr="00785972" w:rsidRDefault="001055D5" w:rsidP="001055D5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Renginys mokamas, bilieto kaina 10 Eur, renginio dieną – 12 Eur.</w:t>
            </w:r>
          </w:p>
          <w:p w14:paraId="630623D0" w14:textId="2B1AE39B" w:rsidR="008F432E" w:rsidRPr="00E945F4" w:rsidRDefault="008F432E" w:rsidP="001055D5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48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4 d. </w:t>
            </w:r>
          </w:p>
          <w:p w14:paraId="7D98CFE1" w14:textId="3189CEC5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17 val.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519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Simno skyrius, Vytauto g. 38, Simnas, Alytaus r.  </w:t>
            </w:r>
          </w:p>
          <w:p w14:paraId="6A6BEB76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727" w14:textId="77777777" w:rsidR="001055D5" w:rsidRPr="001B0233" w:rsidRDefault="001055D5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>Irena Pranckienė,</w:t>
            </w:r>
          </w:p>
          <w:p w14:paraId="35DDF06A" w14:textId="77777777" w:rsidR="001055D5" w:rsidRPr="001B0233" w:rsidRDefault="001055D5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>tel. +370 315 60 380</w:t>
            </w:r>
          </w:p>
          <w:p w14:paraId="1E5CF15F" w14:textId="77777777" w:rsidR="001055D5" w:rsidRPr="001B0233" w:rsidRDefault="001055D5" w:rsidP="001055D5">
            <w:pPr>
              <w:rPr>
                <w:lang w:val="lt-LT"/>
              </w:rPr>
            </w:pPr>
          </w:p>
          <w:p w14:paraId="49351078" w14:textId="77777777" w:rsidR="001055D5" w:rsidRPr="001B0233" w:rsidRDefault="001055D5" w:rsidP="001055D5">
            <w:pPr>
              <w:rPr>
                <w:lang w:val="lt-LT"/>
              </w:rPr>
            </w:pPr>
          </w:p>
        </w:tc>
      </w:tr>
      <w:tr w:rsidR="001B0233" w:rsidRPr="001B0233" w14:paraId="18243A8A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983" w14:textId="3C5D06AA" w:rsidR="001055D5" w:rsidRPr="001B0233" w:rsidRDefault="0067655C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lastRenderedPageBreak/>
              <w:t>5.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BD1" w14:textId="12FF6075" w:rsidR="001055D5" w:rsidRPr="001B0233" w:rsidRDefault="001055D5" w:rsidP="001055D5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Popietė senjorams „Dar širdyje ne sutema“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2EC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8 d.</w:t>
            </w:r>
          </w:p>
          <w:p w14:paraId="7F6589F9" w14:textId="2B31C216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13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4A2" w14:textId="05D62599" w:rsidR="001055D5" w:rsidRPr="001B0233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Santaikos skyrius, Santaikos g. 16, Krokialaukio sen., Alytaus r.</w:t>
            </w:r>
          </w:p>
          <w:p w14:paraId="756B089E" w14:textId="77777777" w:rsidR="001055D5" w:rsidRPr="00E945F4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D3E" w14:textId="77777777" w:rsidR="001055D5" w:rsidRPr="001B0233" w:rsidRDefault="001055D5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 xml:space="preserve">Rasa </w:t>
            </w:r>
            <w:proofErr w:type="spellStart"/>
            <w:r w:rsidRPr="001B0233">
              <w:rPr>
                <w:lang w:val="lt-LT"/>
              </w:rPr>
              <w:t>Navakauskienė</w:t>
            </w:r>
            <w:proofErr w:type="spellEnd"/>
            <w:r w:rsidRPr="001B0233">
              <w:rPr>
                <w:lang w:val="lt-LT"/>
              </w:rPr>
              <w:t>,</w:t>
            </w:r>
          </w:p>
          <w:p w14:paraId="26369CA5" w14:textId="76CCB855" w:rsidR="001055D5" w:rsidRPr="001B0233" w:rsidRDefault="008F432E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>t</w:t>
            </w:r>
            <w:r w:rsidR="001055D5" w:rsidRPr="001B0233">
              <w:rPr>
                <w:lang w:val="lt-LT"/>
              </w:rPr>
              <w:t>el. + 370 648 01 727</w:t>
            </w:r>
          </w:p>
        </w:tc>
      </w:tr>
      <w:tr w:rsidR="001B0233" w:rsidRPr="001B0233" w14:paraId="56C1D854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2DE" w14:textId="36242D62" w:rsidR="001055D5" w:rsidRPr="001B0233" w:rsidRDefault="0067655C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6</w:t>
            </w:r>
            <w:r w:rsidR="001055D5" w:rsidRPr="001B0233">
              <w:rPr>
                <w:lang w:val="lt-LT"/>
              </w:rPr>
              <w:t xml:space="preserve">.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70B" w14:textId="0CB4C8AD" w:rsidR="001055D5" w:rsidRPr="001B0233" w:rsidRDefault="001055D5" w:rsidP="001055D5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Vakaronė „Po derliaus stogu –dainoje“.</w:t>
            </w:r>
          </w:p>
          <w:p w14:paraId="12ECA064" w14:textId="77777777" w:rsidR="001055D5" w:rsidRPr="00785972" w:rsidRDefault="001055D5" w:rsidP="001055D5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Gražiausių metų akimirkų apžvalga,</w:t>
            </w:r>
          </w:p>
          <w:p w14:paraId="66A10FBE" w14:textId="35C2E4D3" w:rsidR="001055D5" w:rsidRPr="00785972" w:rsidRDefault="001055D5" w:rsidP="001055D5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 skaitytojų, dalyvavusių metų iššūkyje apdovanojimas.   Kultūros centro Nemunaičio mišraus vokalinio ansamblio „Smiltė“, Punios skyriaus liaudiškos muzikos kapelos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Punelė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“, Butrimonių skyriaus vokalinio ansamblio „Crescendo“ programa, šokių kolektyvo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Narpulis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“ lietuvių liaudies šokių pamokymas. Po koncerto – vakaronė</w:t>
            </w:r>
          </w:p>
          <w:p w14:paraId="29178D52" w14:textId="77777777" w:rsidR="001055D5" w:rsidRPr="00E945F4" w:rsidRDefault="001055D5" w:rsidP="001055D5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88E" w14:textId="5E71AC5B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10 d.</w:t>
            </w:r>
          </w:p>
          <w:p w14:paraId="07954122" w14:textId="4E176514" w:rsidR="001055D5" w:rsidRPr="001B0233" w:rsidRDefault="001055D5" w:rsidP="001055D5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18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3C5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Nemunaičio skyrius , Vytauto g. 44, Nemunaičio sen., Alytaus r.</w:t>
            </w:r>
          </w:p>
          <w:p w14:paraId="3C6ACECC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sz w:val="8"/>
                <w:szCs w:val="8"/>
                <w:lang w:val="lt-LT"/>
              </w:rPr>
            </w:pPr>
          </w:p>
          <w:p w14:paraId="03F06DA0" w14:textId="77777777" w:rsidR="001055D5" w:rsidRPr="001B0233" w:rsidRDefault="001055D5" w:rsidP="001055D5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70B" w14:textId="77777777" w:rsidR="001055D5" w:rsidRPr="001B0233" w:rsidRDefault="001055D5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 xml:space="preserve">Loreta Grigaravičienė, </w:t>
            </w:r>
          </w:p>
          <w:p w14:paraId="39AA5669" w14:textId="4EBB5003" w:rsidR="001055D5" w:rsidRPr="001B0233" w:rsidRDefault="001055D5" w:rsidP="001055D5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+ 370 682 33 003</w:t>
            </w:r>
          </w:p>
        </w:tc>
      </w:tr>
      <w:tr w:rsidR="001B0233" w:rsidRPr="001B0233" w14:paraId="4896F4F6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C8D" w14:textId="6D19B13C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7.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48C" w14:textId="08904742" w:rsidR="001B0233" w:rsidRPr="001B0233" w:rsidRDefault="001B0233" w:rsidP="001B0233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„</w:t>
            </w:r>
            <w:proofErr w:type="spellStart"/>
            <w:r w:rsidRPr="001B0233">
              <w:rPr>
                <w:b/>
                <w:lang w:val="lt-LT"/>
              </w:rPr>
              <w:t>Šokvakariai</w:t>
            </w:r>
            <w:proofErr w:type="spellEnd"/>
            <w:r w:rsidRPr="001B0233">
              <w:rPr>
                <w:b/>
                <w:lang w:val="lt-LT"/>
              </w:rPr>
              <w:t xml:space="preserve"> kam virš 30</w:t>
            </w:r>
            <w:r w:rsidRPr="001B0233">
              <w:rPr>
                <w:b/>
                <w:lang w:val="lt-LT"/>
              </w:rPr>
              <w:t xml:space="preserve">...“ </w:t>
            </w:r>
            <w:r w:rsidRPr="001B0233">
              <w:rPr>
                <w:b/>
                <w:lang w:val="lt-LT"/>
              </w:rPr>
              <w:t>Luksnėnuose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66B" w14:textId="0813010B" w:rsidR="001B0233" w:rsidRPr="001B0233" w:rsidRDefault="001B0233" w:rsidP="001B0233">
            <w:pPr>
              <w:tabs>
                <w:tab w:val="left" w:pos="180"/>
                <w:tab w:val="left" w:pos="991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10</w:t>
            </w:r>
            <w:r w:rsidRPr="001B0233">
              <w:rPr>
                <w:lang w:val="lt-LT"/>
              </w:rPr>
              <w:t xml:space="preserve"> d. </w:t>
            </w:r>
          </w:p>
          <w:p w14:paraId="42949B35" w14:textId="24CC5715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19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097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Luksnėnų skyrius, Parko g. 17, Luksnėnų k., Alytaus sen., Alytaus r.</w:t>
            </w:r>
          </w:p>
          <w:p w14:paraId="5A130CE7" w14:textId="4E357CCC" w:rsidR="001B0233" w:rsidRPr="00E945F4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B40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Jūratė Matulevičienė,</w:t>
            </w:r>
          </w:p>
          <w:p w14:paraId="27E2F327" w14:textId="2D6A887C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+ 370 676 47 504</w:t>
            </w:r>
          </w:p>
        </w:tc>
      </w:tr>
      <w:tr w:rsidR="001B0233" w:rsidRPr="001B0233" w14:paraId="32DD8A1C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698" w14:textId="0DB13E1D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8.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20E" w14:textId="6CA80276" w:rsidR="001B0233" w:rsidRPr="001B0233" w:rsidRDefault="001B0233" w:rsidP="001B0233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Moliūgų parkas „Oranžinė pasaka“. </w:t>
            </w:r>
          </w:p>
          <w:p w14:paraId="568AB7A3" w14:textId="48B4FEEA" w:rsidR="001B0233" w:rsidRPr="00785972" w:rsidRDefault="001B0233" w:rsidP="001B0233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Parkas veiks spalio 15-30 dienomis.</w:t>
            </w:r>
          </w:p>
          <w:p w14:paraId="4F7FF748" w14:textId="77777777" w:rsidR="001B0233" w:rsidRPr="00785972" w:rsidRDefault="001B0233" w:rsidP="001B0233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Rudeninėje akcijoje dalyvaus Daugų seniūnijos įstaigos, įmonės, bendruomenės ir gyventojai</w:t>
            </w:r>
          </w:p>
          <w:p w14:paraId="7B3C508E" w14:textId="189E137C" w:rsidR="001B0233" w:rsidRPr="00E945F4" w:rsidRDefault="001B0233" w:rsidP="001B0233">
            <w:pPr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E43" w14:textId="1847D9F4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15-30 d. </w:t>
            </w:r>
          </w:p>
          <w:p w14:paraId="53EB4189" w14:textId="17813225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F89E" w14:textId="757C47E3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Daugų miesto aikštė, Daugai, Alytaus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9E2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Ilona Zapolskienė,</w:t>
            </w:r>
          </w:p>
          <w:p w14:paraId="1599CA5C" w14:textId="09D6726D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+ 370 315 69 239</w:t>
            </w:r>
          </w:p>
          <w:p w14:paraId="7B7782B0" w14:textId="77777777" w:rsidR="001B0233" w:rsidRPr="001B0233" w:rsidRDefault="001B0233" w:rsidP="001B0233">
            <w:pPr>
              <w:rPr>
                <w:lang w:val="lt-LT"/>
              </w:rPr>
            </w:pPr>
          </w:p>
        </w:tc>
      </w:tr>
      <w:tr w:rsidR="001B0233" w:rsidRPr="001B0233" w14:paraId="37A53307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29C" w14:textId="758C22C4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9.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09C" w14:textId="77777777" w:rsidR="001B0233" w:rsidRPr="001B0233" w:rsidRDefault="001B0233" w:rsidP="001B0233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Rudeniškas subuvimas „Prie krintančių lapų ugniakuro“.</w:t>
            </w:r>
          </w:p>
          <w:p w14:paraId="532CE04C" w14:textId="77777777" w:rsidR="001B0233" w:rsidRPr="00785972" w:rsidRDefault="001B0233" w:rsidP="001B0233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Dalyvaus Santaikos skyriaus šokų kolektyvas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Narpulis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“ ir vokalinis ansamblis „Gija“, Krokialaukio skyriaus vokalinis ansamblis „Akordas“. Svečiuosis grupė „Kava“, vakaronėje muzikuos Virgilijus 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Jaseliūnas</w:t>
            </w:r>
            <w:proofErr w:type="spellEnd"/>
          </w:p>
          <w:p w14:paraId="36E8CA51" w14:textId="443B1606" w:rsidR="001B0233" w:rsidRPr="00E945F4" w:rsidRDefault="001B0233" w:rsidP="001B0233">
            <w:pPr>
              <w:rPr>
                <w:bCs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601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17 d.</w:t>
            </w:r>
          </w:p>
          <w:p w14:paraId="3F059C59" w14:textId="303464FF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18 val.</w:t>
            </w:r>
          </w:p>
          <w:p w14:paraId="1BA651A1" w14:textId="17CE343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A39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Santaikos skyrius, Santaikos g. 16, Krokialaukio sen., Alytaus r.</w:t>
            </w:r>
          </w:p>
          <w:p w14:paraId="3A4ED52B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sz w:val="8"/>
                <w:szCs w:val="8"/>
                <w:lang w:val="lt-LT"/>
              </w:rPr>
            </w:pPr>
          </w:p>
          <w:p w14:paraId="56965CE9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FC1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 xml:space="preserve">Rasa </w:t>
            </w:r>
            <w:proofErr w:type="spellStart"/>
            <w:r w:rsidRPr="001B0233">
              <w:rPr>
                <w:lang w:val="lt-LT"/>
              </w:rPr>
              <w:t>Navakauskienė</w:t>
            </w:r>
            <w:proofErr w:type="spellEnd"/>
            <w:r w:rsidRPr="001B0233">
              <w:rPr>
                <w:lang w:val="lt-LT"/>
              </w:rPr>
              <w:t>,</w:t>
            </w:r>
          </w:p>
          <w:p w14:paraId="61774529" w14:textId="34E776DA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+ 370 648 01 727</w:t>
            </w:r>
          </w:p>
        </w:tc>
      </w:tr>
      <w:tr w:rsidR="001B0233" w:rsidRPr="001B0233" w14:paraId="0D1096E6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4DE" w14:textId="6C81DB76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10.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04B" w14:textId="168FAD49" w:rsidR="001B0233" w:rsidRPr="001B0233" w:rsidRDefault="001B0233" w:rsidP="001B0233">
            <w:pPr>
              <w:rPr>
                <w:b/>
                <w:bCs/>
                <w:lang w:val="lt-LT"/>
              </w:rPr>
            </w:pPr>
            <w:r w:rsidRPr="001B0233">
              <w:rPr>
                <w:b/>
                <w:lang w:val="lt-LT"/>
              </w:rPr>
              <w:t>P</w:t>
            </w:r>
            <w:r w:rsidRPr="001B0233">
              <w:rPr>
                <w:b/>
                <w:bCs/>
                <w:lang w:val="lt-LT"/>
              </w:rPr>
              <w:t>rojekto „Etnokultūrinių potyrių studijos „ETNO GILĖ“</w:t>
            </w:r>
            <w:r w:rsidRPr="001B0233">
              <w:rPr>
                <w:lang w:val="lt-LT"/>
              </w:rPr>
              <w:t xml:space="preserve"> </w:t>
            </w:r>
            <w:r w:rsidRPr="001B0233">
              <w:rPr>
                <w:b/>
                <w:bCs/>
                <w:lang w:val="lt-LT"/>
              </w:rPr>
              <w:t>baigiamasis renginys</w:t>
            </w:r>
            <w:r w:rsidRPr="001B0233">
              <w:rPr>
                <w:b/>
                <w:bCs/>
                <w:lang w:val="lt-LT"/>
              </w:rPr>
              <w:t>.</w:t>
            </w:r>
          </w:p>
          <w:p w14:paraId="5F86DB22" w14:textId="7367CBBC" w:rsidR="001B0233" w:rsidRPr="00785972" w:rsidRDefault="001B0233" w:rsidP="001B0233">
            <w:pPr>
              <w:rPr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i/>
                <w:iCs/>
                <w:sz w:val="23"/>
                <w:szCs w:val="23"/>
                <w:lang w:val="lt-LT"/>
              </w:rPr>
              <w:t>12 val. konferencija ,,Gyvoji tradicija- lietuvių liaudies dainos ir šokiai“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>.</w:t>
            </w:r>
          </w:p>
          <w:p w14:paraId="5391981E" w14:textId="77777777" w:rsidR="001B0233" w:rsidRPr="00785972" w:rsidRDefault="001B0233" w:rsidP="001B0233">
            <w:pPr>
              <w:rPr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i/>
                <w:iCs/>
                <w:sz w:val="23"/>
                <w:szCs w:val="23"/>
                <w:lang w:val="lt-LT"/>
              </w:rPr>
              <w:t>Lietuvių liaudies dainų ir šokių mokymai.</w:t>
            </w:r>
          </w:p>
          <w:p w14:paraId="13859EE7" w14:textId="6FFFD671" w:rsidR="001B0233" w:rsidRPr="00785972" w:rsidRDefault="001B0233" w:rsidP="001B0233">
            <w:pPr>
              <w:rPr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14.00 val. Meno kolektyvų koncertas. </w:t>
            </w:r>
          </w:p>
          <w:p w14:paraId="082DBBE5" w14:textId="77777777" w:rsidR="001B0233" w:rsidRPr="00785972" w:rsidRDefault="001B0233" w:rsidP="001B0233">
            <w:pPr>
              <w:rPr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Dalyvaus Rūdiškių kultūros centro folkloro ansamblis ,,Diemedis“, </w:t>
            </w:r>
          </w:p>
          <w:p w14:paraId="27FAED9E" w14:textId="23F70F1E" w:rsidR="001B0233" w:rsidRPr="00785972" w:rsidRDefault="001B0233" w:rsidP="001B0233">
            <w:pPr>
              <w:rPr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i/>
                <w:iCs/>
                <w:sz w:val="23"/>
                <w:szCs w:val="23"/>
                <w:lang w:val="lt-LT"/>
              </w:rPr>
              <w:t>Druskininkų  kultūros centro Viečiūnų laisvalaikio salės  folkloro ansamblis ,,</w:t>
            </w:r>
            <w:proofErr w:type="spellStart"/>
            <w:r w:rsidRPr="00785972">
              <w:rPr>
                <w:i/>
                <w:iCs/>
                <w:sz w:val="23"/>
                <w:szCs w:val="23"/>
                <w:lang w:val="lt-LT"/>
              </w:rPr>
              <w:t>Žemynėlė</w:t>
            </w:r>
            <w:proofErr w:type="spellEnd"/>
            <w:r w:rsidRPr="00785972">
              <w:rPr>
                <w:i/>
                <w:iCs/>
                <w:sz w:val="23"/>
                <w:szCs w:val="23"/>
                <w:lang w:val="lt-LT"/>
              </w:rPr>
              <w:t>“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>,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 Alytaus rajono kultūros centro Butrimonių skyriaus šokių studija 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>„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>Gojelis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>“</w:t>
            </w:r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, folkloro ansamblio ,,Dėdės ir dėdienės“,  </w:t>
            </w:r>
            <w:proofErr w:type="spellStart"/>
            <w:r w:rsidRPr="00785972">
              <w:rPr>
                <w:i/>
                <w:iCs/>
                <w:sz w:val="23"/>
                <w:szCs w:val="23"/>
                <w:lang w:val="lt-LT"/>
              </w:rPr>
              <w:t>Eičiūnų</w:t>
            </w:r>
            <w:proofErr w:type="spellEnd"/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 folkloro ansamblio ,,Žolynai“, </w:t>
            </w:r>
            <w:proofErr w:type="spellStart"/>
            <w:r w:rsidRPr="00785972">
              <w:rPr>
                <w:i/>
                <w:iCs/>
                <w:sz w:val="23"/>
                <w:szCs w:val="23"/>
                <w:lang w:val="lt-LT"/>
              </w:rPr>
              <w:t>armoniki</w:t>
            </w:r>
            <w:r w:rsidR="00785972" w:rsidRPr="00785972">
              <w:rPr>
                <w:i/>
                <w:iCs/>
                <w:sz w:val="23"/>
                <w:szCs w:val="23"/>
                <w:lang w:val="lt-LT"/>
              </w:rPr>
              <w:t>ninkas</w:t>
            </w:r>
            <w:proofErr w:type="spellEnd"/>
            <w:r w:rsidRPr="00785972">
              <w:rPr>
                <w:i/>
                <w:iCs/>
                <w:sz w:val="23"/>
                <w:szCs w:val="23"/>
                <w:lang w:val="lt-LT"/>
              </w:rPr>
              <w:t xml:space="preserve"> Stasys </w:t>
            </w:r>
            <w:proofErr w:type="spellStart"/>
            <w:r w:rsidRPr="00785972">
              <w:rPr>
                <w:i/>
                <w:iCs/>
                <w:sz w:val="23"/>
                <w:szCs w:val="23"/>
                <w:lang w:val="lt-LT"/>
              </w:rPr>
              <w:t>Junda</w:t>
            </w:r>
            <w:proofErr w:type="spellEnd"/>
          </w:p>
          <w:p w14:paraId="014537A2" w14:textId="70DFDAC2" w:rsidR="001B0233" w:rsidRPr="00E945F4" w:rsidRDefault="001B0233" w:rsidP="001B0233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F2A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18 d. </w:t>
            </w:r>
          </w:p>
          <w:p w14:paraId="6486C4FE" w14:textId="3AC80963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12 val.</w:t>
            </w:r>
          </w:p>
          <w:p w14:paraId="5773F10E" w14:textId="7AFD6D4A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A02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Butrimonių skyrius, Vytauto g. 31, Butrimonių mstl., Alytaus r.</w:t>
            </w:r>
          </w:p>
          <w:p w14:paraId="15F39090" w14:textId="567339A9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58E" w14:textId="494F2D4A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Milda Stanevičienė,</w:t>
            </w:r>
          </w:p>
          <w:p w14:paraId="3BFDA786" w14:textId="141E8131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+ 370 699 94 982</w:t>
            </w:r>
          </w:p>
        </w:tc>
      </w:tr>
      <w:tr w:rsidR="001B0233" w:rsidRPr="001B0233" w14:paraId="5CB76B57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04" w14:textId="4CCD2232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lastRenderedPageBreak/>
              <w:t>11.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1E0" w14:textId="3E444A40" w:rsidR="001B0233" w:rsidRPr="001B0233" w:rsidRDefault="001B0233" w:rsidP="001B0233">
            <w:pPr>
              <w:rPr>
                <w:b/>
                <w:bCs/>
                <w:lang w:val="lt-LT"/>
              </w:rPr>
            </w:pPr>
            <w:r w:rsidRPr="001B0233">
              <w:rPr>
                <w:b/>
                <w:bCs/>
                <w:lang w:val="lt-LT"/>
              </w:rPr>
              <w:t>Vilniaus kultūros centro žydų dainų ir šokių ansamblio „</w:t>
            </w:r>
            <w:proofErr w:type="spellStart"/>
            <w:r w:rsidRPr="001B0233">
              <w:rPr>
                <w:b/>
                <w:bCs/>
                <w:lang w:val="lt-LT"/>
              </w:rPr>
              <w:t>Fajerlech</w:t>
            </w:r>
            <w:proofErr w:type="spellEnd"/>
            <w:r w:rsidRPr="001B0233">
              <w:rPr>
                <w:b/>
                <w:bCs/>
                <w:lang w:val="lt-LT"/>
              </w:rPr>
              <w:t>“ koncertas, skirtas  renginių ciklui „Simno sinagogos 120 metų jubiliejus ir Simne gyvenusiems žydams „Atmintis gyva“ įgyvendinti</w:t>
            </w:r>
          </w:p>
          <w:p w14:paraId="0338DDEF" w14:textId="77777777" w:rsidR="001B0233" w:rsidRPr="00E945F4" w:rsidRDefault="001B0233" w:rsidP="001B0233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43D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19 d. </w:t>
            </w:r>
          </w:p>
          <w:p w14:paraId="37A6C642" w14:textId="04BE7FC6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14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169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Simno skyrius, Vytauto g. 38, Simnas, Alytaus r.  </w:t>
            </w:r>
          </w:p>
          <w:p w14:paraId="1410A0CE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99F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Irena Pranckienė,</w:t>
            </w:r>
          </w:p>
          <w:p w14:paraId="3FA35F63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+370 315 60 380</w:t>
            </w:r>
          </w:p>
          <w:p w14:paraId="798F1C66" w14:textId="77777777" w:rsidR="001B0233" w:rsidRPr="001B0233" w:rsidRDefault="001B0233" w:rsidP="001B0233">
            <w:pPr>
              <w:rPr>
                <w:lang w:val="lt-LT"/>
              </w:rPr>
            </w:pPr>
          </w:p>
          <w:p w14:paraId="5CF5CC9C" w14:textId="77777777" w:rsidR="001B0233" w:rsidRPr="001B0233" w:rsidRDefault="001B0233" w:rsidP="001B0233">
            <w:pPr>
              <w:rPr>
                <w:lang w:val="lt-LT"/>
              </w:rPr>
            </w:pPr>
          </w:p>
        </w:tc>
      </w:tr>
      <w:tr w:rsidR="001B0233" w:rsidRPr="001B0233" w14:paraId="30869A95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AFD" w14:textId="07E3706E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01F" w14:textId="27FA27A8" w:rsidR="001B0233" w:rsidRPr="001B0233" w:rsidRDefault="001B0233" w:rsidP="001B0233">
            <w:pPr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>Kūrybinės dirbtuvės „Rudens gėrybių juostos“.</w:t>
            </w:r>
          </w:p>
          <w:p w14:paraId="45B784F9" w14:textId="3A98EE69" w:rsidR="001B0233" w:rsidRPr="00785972" w:rsidRDefault="001B0233" w:rsidP="001B0233">
            <w:pPr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Iš surinktų rudens gėrybių – 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ornamentinių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 juostų kūrimas lauko erdvių papuošimui</w:t>
            </w:r>
          </w:p>
          <w:p w14:paraId="4FC08FAE" w14:textId="77777777" w:rsidR="001B0233" w:rsidRPr="00E945F4" w:rsidRDefault="001B0233" w:rsidP="001B0233">
            <w:pPr>
              <w:rPr>
                <w:b/>
                <w:sz w:val="16"/>
                <w:szCs w:val="16"/>
                <w:lang w:val="lt-L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C67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21 d.</w:t>
            </w:r>
          </w:p>
          <w:p w14:paraId="2954EE5D" w14:textId="24E0653E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15 val.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3F9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Punios skyrius, Kauno g. 3, Punios k., Punios sen.,  Alytaus r.</w:t>
            </w:r>
          </w:p>
          <w:p w14:paraId="3A492BB2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D38" w14:textId="579F5BEA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Alma Davidavičienė, tel. + 370 682 22 789</w:t>
            </w:r>
          </w:p>
          <w:p w14:paraId="241E1133" w14:textId="77777777" w:rsidR="001B0233" w:rsidRPr="001B0233" w:rsidRDefault="001B0233" w:rsidP="001B0233">
            <w:pPr>
              <w:rPr>
                <w:lang w:val="lt-LT"/>
              </w:rPr>
            </w:pPr>
          </w:p>
        </w:tc>
      </w:tr>
      <w:tr w:rsidR="001B0233" w:rsidRPr="001B0233" w14:paraId="4E2FC3B4" w14:textId="77777777" w:rsidTr="004D5525">
        <w:trPr>
          <w:trHeight w:val="18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B1F" w14:textId="288CC48F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364" w14:textId="0C742926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Punios seniūnijos rudens šventė „Ištarkime vieni kitiems ačiū“. </w:t>
            </w:r>
          </w:p>
          <w:p w14:paraId="1504C93A" w14:textId="341A5201" w:rsidR="001B0233" w:rsidRPr="00785972" w:rsidRDefault="001B0233" w:rsidP="00E945F4">
            <w:pPr>
              <w:tabs>
                <w:tab w:val="left" w:pos="180"/>
                <w:tab w:val="left" w:pos="1980"/>
              </w:tabs>
              <w:rPr>
                <w:bCs/>
                <w:i/>
                <w:iCs/>
                <w:sz w:val="23"/>
                <w:szCs w:val="23"/>
                <w:lang w:val="lt-LT"/>
              </w:rPr>
            </w:pPr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Aktyviausių bendruomenių narių pagerbimas, padėkojimas  rėmėjams. Merkinės folkloro ansamblio „</w:t>
            </w:r>
            <w:proofErr w:type="spellStart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>Kukumbalis</w:t>
            </w:r>
            <w:proofErr w:type="spellEnd"/>
            <w:r w:rsidRPr="00785972">
              <w:rPr>
                <w:bCs/>
                <w:i/>
                <w:iCs/>
                <w:sz w:val="23"/>
                <w:szCs w:val="23"/>
                <w:lang w:val="lt-LT"/>
              </w:rPr>
              <w:t xml:space="preserve">“ koncertas.  Vakaronė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73A" w14:textId="23F40A4B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24 d.</w:t>
            </w:r>
          </w:p>
          <w:p w14:paraId="73A87E60" w14:textId="680BBEEF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19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220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ARSKC Punios skyrius, Kauno g. 3, Punios k., Punios sen.,  Alytaus r.</w:t>
            </w:r>
          </w:p>
          <w:p w14:paraId="22050D95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D44" w14:textId="411011DC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Alma Davidavičienė, tel. + 370 682 22 789</w:t>
            </w:r>
          </w:p>
          <w:p w14:paraId="36E6C567" w14:textId="77777777" w:rsidR="001B0233" w:rsidRPr="001B0233" w:rsidRDefault="001B0233" w:rsidP="001B0233">
            <w:pPr>
              <w:rPr>
                <w:lang w:val="lt-LT"/>
              </w:rPr>
            </w:pPr>
          </w:p>
        </w:tc>
      </w:tr>
      <w:tr w:rsidR="001B0233" w:rsidRPr="001B0233" w14:paraId="7BA97B73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45F" w14:textId="0DDCCB9F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303" w14:textId="3D60404C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Lūpinių armonikėlių muzikantų šventė „Skambėk, armonikėle“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FEA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 xml:space="preserve">25 d. </w:t>
            </w:r>
          </w:p>
          <w:p w14:paraId="40274443" w14:textId="2636C152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13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9BB" w14:textId="51316EAF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</w:t>
            </w:r>
            <w:proofErr w:type="spellStart"/>
            <w:r w:rsidRPr="001B0233">
              <w:rPr>
                <w:bCs/>
                <w:lang w:val="lt-LT"/>
              </w:rPr>
              <w:t>Makniūnų</w:t>
            </w:r>
            <w:proofErr w:type="spellEnd"/>
            <w:r w:rsidRPr="001B0233">
              <w:rPr>
                <w:bCs/>
                <w:lang w:val="lt-LT"/>
              </w:rPr>
              <w:t xml:space="preserve">  skyrius, Mokyklos </w:t>
            </w:r>
            <w:r w:rsidR="00091018">
              <w:rPr>
                <w:bCs/>
                <w:lang w:val="lt-LT"/>
              </w:rPr>
              <w:t xml:space="preserve">g. </w:t>
            </w:r>
            <w:r w:rsidRPr="001B0233">
              <w:rPr>
                <w:bCs/>
                <w:lang w:val="lt-LT"/>
              </w:rPr>
              <w:t xml:space="preserve">28,  </w:t>
            </w:r>
          </w:p>
          <w:p w14:paraId="467D9435" w14:textId="77777777" w:rsidR="00091018" w:rsidRDefault="00091018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Raitininkų sen., </w:t>
            </w:r>
          </w:p>
          <w:p w14:paraId="24118389" w14:textId="31709129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>Alytaus r.</w:t>
            </w:r>
          </w:p>
          <w:p w14:paraId="3D72A6F1" w14:textId="77777777" w:rsidR="001B0233" w:rsidRPr="00E945F4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027" w14:textId="274D0C40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Alvyra Kazakevičienė,</w:t>
            </w:r>
          </w:p>
          <w:p w14:paraId="727B34E7" w14:textId="44F837CC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+ 370 676 05 383</w:t>
            </w:r>
          </w:p>
        </w:tc>
      </w:tr>
      <w:tr w:rsidR="001B0233" w:rsidRPr="001B0233" w14:paraId="72F0DCED" w14:textId="77777777" w:rsidTr="004D5525">
        <w:trPr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DB4" w14:textId="3DC77683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9B07" w14:textId="0D88EA31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Simno seniūnijos šventė „Rudens </w:t>
            </w:r>
            <w:proofErr w:type="spellStart"/>
            <w:r w:rsidRPr="001B0233">
              <w:rPr>
                <w:b/>
                <w:lang w:val="lt-LT"/>
              </w:rPr>
              <w:t>susukcinis</w:t>
            </w:r>
            <w:proofErr w:type="spellEnd"/>
            <w:r w:rsidRPr="001B0233">
              <w:rPr>
                <w:b/>
                <w:lang w:val="lt-LT"/>
              </w:rPr>
              <w:t>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114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25 d.</w:t>
            </w:r>
          </w:p>
          <w:p w14:paraId="2BFD201B" w14:textId="78C4B78E" w:rsidR="001B0233" w:rsidRPr="001B0233" w:rsidRDefault="001B0233" w:rsidP="001B023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1B0233">
              <w:rPr>
                <w:lang w:val="lt-LT"/>
              </w:rPr>
              <w:t>14 val.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627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1B0233">
              <w:rPr>
                <w:bCs/>
                <w:lang w:val="lt-LT"/>
              </w:rPr>
              <w:t xml:space="preserve">ARSKC Simno skyrius, Vytauto g. 38, Simnas, Alytaus r.  </w:t>
            </w:r>
          </w:p>
          <w:p w14:paraId="28C56701" w14:textId="77777777" w:rsidR="001B0233" w:rsidRPr="00E945F4" w:rsidRDefault="001B0233" w:rsidP="001B0233">
            <w:pPr>
              <w:tabs>
                <w:tab w:val="left" w:pos="180"/>
                <w:tab w:val="left" w:pos="1980"/>
              </w:tabs>
              <w:ind w:right="-108"/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76F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Irena Pranckienė,</w:t>
            </w:r>
          </w:p>
          <w:p w14:paraId="04EC300B" w14:textId="77777777" w:rsidR="001B0233" w:rsidRPr="001B0233" w:rsidRDefault="001B0233" w:rsidP="001B0233">
            <w:pPr>
              <w:rPr>
                <w:lang w:val="lt-LT"/>
              </w:rPr>
            </w:pPr>
            <w:r w:rsidRPr="001B0233">
              <w:rPr>
                <w:lang w:val="lt-LT"/>
              </w:rPr>
              <w:t>tel. +370 315 60 380</w:t>
            </w:r>
          </w:p>
          <w:p w14:paraId="73FBCCFE" w14:textId="77777777" w:rsidR="001B0233" w:rsidRPr="001B0233" w:rsidRDefault="001B0233" w:rsidP="001B0233">
            <w:pPr>
              <w:rPr>
                <w:lang w:val="lt-LT"/>
              </w:rPr>
            </w:pPr>
          </w:p>
          <w:p w14:paraId="380D57DF" w14:textId="77777777" w:rsidR="001B0233" w:rsidRPr="001B0233" w:rsidRDefault="001B0233" w:rsidP="001B0233">
            <w:pPr>
              <w:rPr>
                <w:lang w:val="lt-LT"/>
              </w:rPr>
            </w:pPr>
          </w:p>
        </w:tc>
      </w:tr>
      <w:tr w:rsidR="001B0233" w:rsidRPr="001B0233" w14:paraId="2BEDF972" w14:textId="77777777" w:rsidTr="004D5525">
        <w:trPr>
          <w:trHeight w:val="44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049AEA" w14:textId="77777777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/>
                <w:lang w:val="lt-LT"/>
              </w:rPr>
            </w:pPr>
          </w:p>
          <w:p w14:paraId="428ED475" w14:textId="03F169FE" w:rsidR="001B0233" w:rsidRPr="001B0233" w:rsidRDefault="001B0233" w:rsidP="001B0233">
            <w:pPr>
              <w:tabs>
                <w:tab w:val="left" w:pos="-74"/>
              </w:tabs>
              <w:jc w:val="both"/>
              <w:outlineLvl w:val="0"/>
              <w:rPr>
                <w:b/>
                <w:lang w:val="lt-LT"/>
              </w:rPr>
            </w:pPr>
            <w:r w:rsidRPr="001B0233">
              <w:rPr>
                <w:b/>
                <w:lang w:val="lt-LT"/>
              </w:rPr>
              <w:t xml:space="preserve">   Daugiau informacijos apie renginius galima sužinoti:</w:t>
            </w:r>
          </w:p>
          <w:p w14:paraId="7C795E8C" w14:textId="5AAB8593" w:rsidR="001B0233" w:rsidRPr="001B0233" w:rsidRDefault="001B0233" w:rsidP="00091018">
            <w:pPr>
              <w:tabs>
                <w:tab w:val="left" w:pos="-74"/>
              </w:tabs>
              <w:ind w:left="284" w:firstLine="76"/>
              <w:jc w:val="both"/>
              <w:outlineLvl w:val="0"/>
              <w:rPr>
                <w:lang w:val="lt-LT"/>
              </w:rPr>
            </w:pPr>
            <w:r w:rsidRPr="001B0233">
              <w:rPr>
                <w:lang w:val="lt-LT"/>
              </w:rPr>
              <w:t>•Alytaus rajono savivaldybės kultūros centre (ARSKC), Pulko g. 21,  Alytus, tel. + 370 315 69 005.</w:t>
            </w:r>
          </w:p>
          <w:p w14:paraId="572D1D17" w14:textId="77777777" w:rsidR="001B0233" w:rsidRPr="001B0233" w:rsidRDefault="001B0233" w:rsidP="001B0233">
            <w:pPr>
              <w:tabs>
                <w:tab w:val="left" w:pos="-74"/>
              </w:tabs>
              <w:ind w:firstLine="76"/>
              <w:jc w:val="both"/>
              <w:outlineLvl w:val="0"/>
              <w:rPr>
                <w:lang w:val="lt-LT"/>
              </w:rPr>
            </w:pPr>
          </w:p>
          <w:p w14:paraId="78C1DB7C" w14:textId="600FE39D" w:rsidR="001B0233" w:rsidRDefault="001B0233" w:rsidP="001B0233">
            <w:pPr>
              <w:tabs>
                <w:tab w:val="left" w:pos="-74"/>
              </w:tabs>
              <w:ind w:left="1134" w:hanging="782"/>
              <w:outlineLvl w:val="0"/>
              <w:rPr>
                <w:lang w:val="lt-LT"/>
              </w:rPr>
            </w:pPr>
            <w:r w:rsidRPr="001B0233">
              <w:rPr>
                <w:lang w:val="lt-LT"/>
              </w:rPr>
              <w:t>* Renginys finansuojamas Alytaus rajono savivaldybės lėšomis.</w:t>
            </w:r>
          </w:p>
          <w:p w14:paraId="05009222" w14:textId="77777777" w:rsidR="00E945F4" w:rsidRPr="001B0233" w:rsidRDefault="00E945F4" w:rsidP="001B0233">
            <w:pPr>
              <w:tabs>
                <w:tab w:val="left" w:pos="-74"/>
              </w:tabs>
              <w:ind w:left="1134" w:hanging="782"/>
              <w:outlineLvl w:val="0"/>
              <w:rPr>
                <w:lang w:val="lt-LT"/>
              </w:rPr>
            </w:pPr>
          </w:p>
          <w:p w14:paraId="45CB865A" w14:textId="77777777" w:rsidR="001B0233" w:rsidRPr="001B0233" w:rsidRDefault="001B0233" w:rsidP="001B0233">
            <w:pPr>
              <w:outlineLvl w:val="0"/>
              <w:rPr>
                <w:lang w:val="lt-LT"/>
              </w:rPr>
            </w:pPr>
          </w:p>
        </w:tc>
      </w:tr>
      <w:tr w:rsidR="001B0233" w:rsidRPr="001B0233" w14:paraId="4BEE2163" w14:textId="77777777" w:rsidTr="004D5525">
        <w:trPr>
          <w:trHeight w:val="44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B6664" w14:textId="77777777" w:rsidR="001B0233" w:rsidRPr="001B0233" w:rsidRDefault="001B0233" w:rsidP="001B0233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1B0233">
              <w:rPr>
                <w:lang w:val="lt-LT"/>
              </w:rPr>
              <w:t>Parengė:</w:t>
            </w:r>
          </w:p>
          <w:p w14:paraId="53C3B809" w14:textId="77777777" w:rsidR="001B0233" w:rsidRPr="001B0233" w:rsidRDefault="001B0233" w:rsidP="001B0233">
            <w:pPr>
              <w:ind w:left="1134" w:hanging="1134"/>
              <w:jc w:val="both"/>
              <w:outlineLvl w:val="0"/>
              <w:rPr>
                <w:lang w:val="lt-LT"/>
              </w:rPr>
            </w:pPr>
            <w:r w:rsidRPr="001B0233">
              <w:rPr>
                <w:lang w:val="lt-LT"/>
              </w:rPr>
              <w:t>Kultūrinės veiklos vadybininkė</w:t>
            </w:r>
          </w:p>
          <w:p w14:paraId="2B7BEADE" w14:textId="16780378" w:rsidR="001B0233" w:rsidRPr="001B0233" w:rsidRDefault="001B0233" w:rsidP="001B0233">
            <w:pPr>
              <w:tabs>
                <w:tab w:val="left" w:pos="180"/>
                <w:tab w:val="left" w:pos="1980"/>
              </w:tabs>
              <w:rPr>
                <w:b/>
                <w:u w:val="single"/>
                <w:lang w:val="lt-LT"/>
              </w:rPr>
            </w:pPr>
            <w:r w:rsidRPr="001B0233">
              <w:rPr>
                <w:lang w:val="lt-LT"/>
              </w:rPr>
              <w:t>Ramunė Žėkaitė</w:t>
            </w:r>
          </w:p>
        </w:tc>
      </w:tr>
    </w:tbl>
    <w:p w14:paraId="605D354E" w14:textId="77777777" w:rsidR="005F229F" w:rsidRPr="001B0233" w:rsidRDefault="005F229F" w:rsidP="00FF1B69"/>
    <w:p w14:paraId="1FD79467" w14:textId="007E992A" w:rsidR="00CC7880" w:rsidRPr="001B0233" w:rsidRDefault="00CC7880" w:rsidP="00CC7880">
      <w:pPr>
        <w:rPr>
          <w:lang w:val="lt-LT"/>
        </w:rPr>
      </w:pPr>
    </w:p>
    <w:sectPr w:rsidR="00CC7880" w:rsidRPr="001B0233" w:rsidSect="00297182">
      <w:pgSz w:w="11906" w:h="16838"/>
      <w:pgMar w:top="1134" w:right="397" w:bottom="28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D15"/>
    <w:multiLevelType w:val="hybridMultilevel"/>
    <w:tmpl w:val="098A49D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7E4F17"/>
    <w:multiLevelType w:val="hybridMultilevel"/>
    <w:tmpl w:val="304ADE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8400489">
    <w:abstractNumId w:val="0"/>
  </w:num>
  <w:num w:numId="2" w16cid:durableId="96227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1A9A"/>
    <w:rsid w:val="000040CD"/>
    <w:rsid w:val="0002048A"/>
    <w:rsid w:val="00020D2D"/>
    <w:rsid w:val="000223EA"/>
    <w:rsid w:val="00023000"/>
    <w:rsid w:val="000270BD"/>
    <w:rsid w:val="000345C5"/>
    <w:rsid w:val="00040969"/>
    <w:rsid w:val="0004186B"/>
    <w:rsid w:val="0004341E"/>
    <w:rsid w:val="00063141"/>
    <w:rsid w:val="00063C3E"/>
    <w:rsid w:val="00063F61"/>
    <w:rsid w:val="00066133"/>
    <w:rsid w:val="00072205"/>
    <w:rsid w:val="00072433"/>
    <w:rsid w:val="000727CF"/>
    <w:rsid w:val="0008288E"/>
    <w:rsid w:val="000829AB"/>
    <w:rsid w:val="0008326A"/>
    <w:rsid w:val="00084020"/>
    <w:rsid w:val="00084836"/>
    <w:rsid w:val="00085BB4"/>
    <w:rsid w:val="00087CE2"/>
    <w:rsid w:val="0009050B"/>
    <w:rsid w:val="00091018"/>
    <w:rsid w:val="0009528D"/>
    <w:rsid w:val="000A1A8A"/>
    <w:rsid w:val="000A6FD9"/>
    <w:rsid w:val="000B39BD"/>
    <w:rsid w:val="000B4472"/>
    <w:rsid w:val="000B44B8"/>
    <w:rsid w:val="000C2663"/>
    <w:rsid w:val="000C3C6F"/>
    <w:rsid w:val="000C6354"/>
    <w:rsid w:val="000C69C4"/>
    <w:rsid w:val="000D26ED"/>
    <w:rsid w:val="000D292D"/>
    <w:rsid w:val="000D2FDE"/>
    <w:rsid w:val="000D3961"/>
    <w:rsid w:val="000D3C79"/>
    <w:rsid w:val="000D594C"/>
    <w:rsid w:val="000D77DA"/>
    <w:rsid w:val="000D7E02"/>
    <w:rsid w:val="000E46C0"/>
    <w:rsid w:val="000E5C51"/>
    <w:rsid w:val="000E6357"/>
    <w:rsid w:val="000F06EB"/>
    <w:rsid w:val="000F1C4B"/>
    <w:rsid w:val="000F201E"/>
    <w:rsid w:val="000F267B"/>
    <w:rsid w:val="000F35D3"/>
    <w:rsid w:val="000F59CC"/>
    <w:rsid w:val="001014F9"/>
    <w:rsid w:val="0010471A"/>
    <w:rsid w:val="001048D4"/>
    <w:rsid w:val="001055D5"/>
    <w:rsid w:val="00110D7B"/>
    <w:rsid w:val="001124FC"/>
    <w:rsid w:val="00112CA3"/>
    <w:rsid w:val="00114BE8"/>
    <w:rsid w:val="00114F9D"/>
    <w:rsid w:val="00122771"/>
    <w:rsid w:val="00122BE9"/>
    <w:rsid w:val="001232AB"/>
    <w:rsid w:val="00124BE5"/>
    <w:rsid w:val="0012505A"/>
    <w:rsid w:val="0012587E"/>
    <w:rsid w:val="00126F99"/>
    <w:rsid w:val="001277AA"/>
    <w:rsid w:val="0013056F"/>
    <w:rsid w:val="001326EE"/>
    <w:rsid w:val="00135C2A"/>
    <w:rsid w:val="001400BB"/>
    <w:rsid w:val="00144AAA"/>
    <w:rsid w:val="00145D48"/>
    <w:rsid w:val="00147A23"/>
    <w:rsid w:val="00153379"/>
    <w:rsid w:val="001535B8"/>
    <w:rsid w:val="00154072"/>
    <w:rsid w:val="001550C7"/>
    <w:rsid w:val="001566EA"/>
    <w:rsid w:val="00166395"/>
    <w:rsid w:val="00166FC5"/>
    <w:rsid w:val="001714EB"/>
    <w:rsid w:val="00171D9A"/>
    <w:rsid w:val="00171EC5"/>
    <w:rsid w:val="001739F0"/>
    <w:rsid w:val="00181699"/>
    <w:rsid w:val="001A0D86"/>
    <w:rsid w:val="001A0F0A"/>
    <w:rsid w:val="001A59EF"/>
    <w:rsid w:val="001B0233"/>
    <w:rsid w:val="001B0322"/>
    <w:rsid w:val="001B7DA0"/>
    <w:rsid w:val="001C126B"/>
    <w:rsid w:val="001C20A2"/>
    <w:rsid w:val="001C3AF9"/>
    <w:rsid w:val="001C5113"/>
    <w:rsid w:val="001D0105"/>
    <w:rsid w:val="001D1A77"/>
    <w:rsid w:val="001E3D0E"/>
    <w:rsid w:val="001E49C1"/>
    <w:rsid w:val="001F358C"/>
    <w:rsid w:val="001F632E"/>
    <w:rsid w:val="001F673B"/>
    <w:rsid w:val="001F78AC"/>
    <w:rsid w:val="001F79AD"/>
    <w:rsid w:val="002043B2"/>
    <w:rsid w:val="00204BA9"/>
    <w:rsid w:val="0021524B"/>
    <w:rsid w:val="0021568A"/>
    <w:rsid w:val="0021772B"/>
    <w:rsid w:val="00217DFF"/>
    <w:rsid w:val="00221970"/>
    <w:rsid w:val="002272C0"/>
    <w:rsid w:val="00227D10"/>
    <w:rsid w:val="00230882"/>
    <w:rsid w:val="0023758A"/>
    <w:rsid w:val="0024181B"/>
    <w:rsid w:val="002425D8"/>
    <w:rsid w:val="00242AE1"/>
    <w:rsid w:val="002430B6"/>
    <w:rsid w:val="00260F87"/>
    <w:rsid w:val="00261101"/>
    <w:rsid w:val="0026145F"/>
    <w:rsid w:val="00262FA1"/>
    <w:rsid w:val="00265149"/>
    <w:rsid w:val="00266841"/>
    <w:rsid w:val="0027086C"/>
    <w:rsid w:val="002729C3"/>
    <w:rsid w:val="0027430D"/>
    <w:rsid w:val="00281163"/>
    <w:rsid w:val="00285C22"/>
    <w:rsid w:val="00295E1F"/>
    <w:rsid w:val="00297182"/>
    <w:rsid w:val="002A0974"/>
    <w:rsid w:val="002A3F94"/>
    <w:rsid w:val="002B4141"/>
    <w:rsid w:val="002C0362"/>
    <w:rsid w:val="002C1C7F"/>
    <w:rsid w:val="002C2B48"/>
    <w:rsid w:val="002C519E"/>
    <w:rsid w:val="002C62DA"/>
    <w:rsid w:val="002D067E"/>
    <w:rsid w:val="002D4D3D"/>
    <w:rsid w:val="002E0E22"/>
    <w:rsid w:val="002E2210"/>
    <w:rsid w:val="002E4927"/>
    <w:rsid w:val="002E49BC"/>
    <w:rsid w:val="002F612B"/>
    <w:rsid w:val="00302558"/>
    <w:rsid w:val="003065D5"/>
    <w:rsid w:val="003074FD"/>
    <w:rsid w:val="003102A7"/>
    <w:rsid w:val="003109C8"/>
    <w:rsid w:val="00314B2A"/>
    <w:rsid w:val="003154A8"/>
    <w:rsid w:val="003158F9"/>
    <w:rsid w:val="00315E27"/>
    <w:rsid w:val="00321579"/>
    <w:rsid w:val="00321D0C"/>
    <w:rsid w:val="00322609"/>
    <w:rsid w:val="00323A92"/>
    <w:rsid w:val="003269F3"/>
    <w:rsid w:val="003331C3"/>
    <w:rsid w:val="003332AB"/>
    <w:rsid w:val="00336A1D"/>
    <w:rsid w:val="00337C33"/>
    <w:rsid w:val="00340D50"/>
    <w:rsid w:val="00342867"/>
    <w:rsid w:val="00343926"/>
    <w:rsid w:val="00345956"/>
    <w:rsid w:val="00350E66"/>
    <w:rsid w:val="0035665E"/>
    <w:rsid w:val="00357787"/>
    <w:rsid w:val="003700FD"/>
    <w:rsid w:val="003702A2"/>
    <w:rsid w:val="0037351C"/>
    <w:rsid w:val="00374560"/>
    <w:rsid w:val="003769D4"/>
    <w:rsid w:val="00380928"/>
    <w:rsid w:val="00384E2B"/>
    <w:rsid w:val="00384E43"/>
    <w:rsid w:val="0039044D"/>
    <w:rsid w:val="00396590"/>
    <w:rsid w:val="003A2947"/>
    <w:rsid w:val="003A5BB9"/>
    <w:rsid w:val="003B10B9"/>
    <w:rsid w:val="003B3109"/>
    <w:rsid w:val="003B4173"/>
    <w:rsid w:val="003B6A67"/>
    <w:rsid w:val="003B7EEB"/>
    <w:rsid w:val="003C5701"/>
    <w:rsid w:val="003D6694"/>
    <w:rsid w:val="003E17E9"/>
    <w:rsid w:val="003E4F17"/>
    <w:rsid w:val="003F0976"/>
    <w:rsid w:val="003F0A79"/>
    <w:rsid w:val="003F27BD"/>
    <w:rsid w:val="003F3505"/>
    <w:rsid w:val="003F4C79"/>
    <w:rsid w:val="00400690"/>
    <w:rsid w:val="00407578"/>
    <w:rsid w:val="00413CEC"/>
    <w:rsid w:val="00417C12"/>
    <w:rsid w:val="00422149"/>
    <w:rsid w:val="00435615"/>
    <w:rsid w:val="0043573E"/>
    <w:rsid w:val="00437075"/>
    <w:rsid w:val="00441BAD"/>
    <w:rsid w:val="00443D14"/>
    <w:rsid w:val="00460D95"/>
    <w:rsid w:val="0046178D"/>
    <w:rsid w:val="00462485"/>
    <w:rsid w:val="004625CA"/>
    <w:rsid w:val="004627A3"/>
    <w:rsid w:val="00463012"/>
    <w:rsid w:val="00463D62"/>
    <w:rsid w:val="00466886"/>
    <w:rsid w:val="00475942"/>
    <w:rsid w:val="00475FA7"/>
    <w:rsid w:val="00484791"/>
    <w:rsid w:val="00492A55"/>
    <w:rsid w:val="004964CE"/>
    <w:rsid w:val="004A0197"/>
    <w:rsid w:val="004A1145"/>
    <w:rsid w:val="004B06A7"/>
    <w:rsid w:val="004B1729"/>
    <w:rsid w:val="004B4CE1"/>
    <w:rsid w:val="004B5BBE"/>
    <w:rsid w:val="004B70AB"/>
    <w:rsid w:val="004C010B"/>
    <w:rsid w:val="004C77EC"/>
    <w:rsid w:val="004D2FA9"/>
    <w:rsid w:val="004D5525"/>
    <w:rsid w:val="004E1E42"/>
    <w:rsid w:val="004F0FED"/>
    <w:rsid w:val="00500A26"/>
    <w:rsid w:val="00501D79"/>
    <w:rsid w:val="00501E68"/>
    <w:rsid w:val="00506A50"/>
    <w:rsid w:val="00507147"/>
    <w:rsid w:val="005071B1"/>
    <w:rsid w:val="00507283"/>
    <w:rsid w:val="00507C2F"/>
    <w:rsid w:val="005107B5"/>
    <w:rsid w:val="00510F17"/>
    <w:rsid w:val="0051291F"/>
    <w:rsid w:val="00515D93"/>
    <w:rsid w:val="0051721C"/>
    <w:rsid w:val="00517B3A"/>
    <w:rsid w:val="005218B3"/>
    <w:rsid w:val="005236D0"/>
    <w:rsid w:val="00526146"/>
    <w:rsid w:val="005271FD"/>
    <w:rsid w:val="00535C3D"/>
    <w:rsid w:val="00536DD8"/>
    <w:rsid w:val="00537CDC"/>
    <w:rsid w:val="005409B1"/>
    <w:rsid w:val="00542058"/>
    <w:rsid w:val="0055003F"/>
    <w:rsid w:val="00551AE7"/>
    <w:rsid w:val="0055337E"/>
    <w:rsid w:val="00557F40"/>
    <w:rsid w:val="005607F2"/>
    <w:rsid w:val="00571D09"/>
    <w:rsid w:val="005740A7"/>
    <w:rsid w:val="00574B17"/>
    <w:rsid w:val="0057526A"/>
    <w:rsid w:val="00576754"/>
    <w:rsid w:val="00581C4B"/>
    <w:rsid w:val="005835C4"/>
    <w:rsid w:val="005836FB"/>
    <w:rsid w:val="0058605A"/>
    <w:rsid w:val="005861EC"/>
    <w:rsid w:val="00586559"/>
    <w:rsid w:val="005875EC"/>
    <w:rsid w:val="005944AF"/>
    <w:rsid w:val="005A0AE4"/>
    <w:rsid w:val="005A3444"/>
    <w:rsid w:val="005A49C4"/>
    <w:rsid w:val="005A64F2"/>
    <w:rsid w:val="005B4C1F"/>
    <w:rsid w:val="005B52DF"/>
    <w:rsid w:val="005B7C89"/>
    <w:rsid w:val="005C3699"/>
    <w:rsid w:val="005C54AB"/>
    <w:rsid w:val="005D0623"/>
    <w:rsid w:val="005D3D86"/>
    <w:rsid w:val="005D4183"/>
    <w:rsid w:val="005D5843"/>
    <w:rsid w:val="005E3E72"/>
    <w:rsid w:val="005E59D5"/>
    <w:rsid w:val="005F21EB"/>
    <w:rsid w:val="005F229F"/>
    <w:rsid w:val="005F269E"/>
    <w:rsid w:val="005F7E79"/>
    <w:rsid w:val="006012F3"/>
    <w:rsid w:val="00601C63"/>
    <w:rsid w:val="00603F7A"/>
    <w:rsid w:val="00605E82"/>
    <w:rsid w:val="00612F8E"/>
    <w:rsid w:val="0061331E"/>
    <w:rsid w:val="00613C01"/>
    <w:rsid w:val="00621CD9"/>
    <w:rsid w:val="006374DE"/>
    <w:rsid w:val="00640A4B"/>
    <w:rsid w:val="0064239E"/>
    <w:rsid w:val="006427E0"/>
    <w:rsid w:val="00643004"/>
    <w:rsid w:val="006508C1"/>
    <w:rsid w:val="00650A7C"/>
    <w:rsid w:val="0065462D"/>
    <w:rsid w:val="0065568E"/>
    <w:rsid w:val="00655B24"/>
    <w:rsid w:val="00656B04"/>
    <w:rsid w:val="006636E6"/>
    <w:rsid w:val="00666442"/>
    <w:rsid w:val="006725CD"/>
    <w:rsid w:val="006727D7"/>
    <w:rsid w:val="0067655C"/>
    <w:rsid w:val="00677723"/>
    <w:rsid w:val="00682FBE"/>
    <w:rsid w:val="00683D75"/>
    <w:rsid w:val="00695F06"/>
    <w:rsid w:val="0069623D"/>
    <w:rsid w:val="00696820"/>
    <w:rsid w:val="006A137F"/>
    <w:rsid w:val="006A1954"/>
    <w:rsid w:val="006A2948"/>
    <w:rsid w:val="006A4A50"/>
    <w:rsid w:val="006A5EA0"/>
    <w:rsid w:val="006B0153"/>
    <w:rsid w:val="006B23BA"/>
    <w:rsid w:val="006B280C"/>
    <w:rsid w:val="006B393D"/>
    <w:rsid w:val="006B68E0"/>
    <w:rsid w:val="006B6E0F"/>
    <w:rsid w:val="006C0821"/>
    <w:rsid w:val="006C2A7B"/>
    <w:rsid w:val="006C3BC0"/>
    <w:rsid w:val="006C6A91"/>
    <w:rsid w:val="006C6D49"/>
    <w:rsid w:val="006D0575"/>
    <w:rsid w:val="006D191D"/>
    <w:rsid w:val="006D2509"/>
    <w:rsid w:val="006D4C0E"/>
    <w:rsid w:val="006D5ED4"/>
    <w:rsid w:val="006E033C"/>
    <w:rsid w:val="006E364B"/>
    <w:rsid w:val="006E7B76"/>
    <w:rsid w:val="006F39AF"/>
    <w:rsid w:val="006F4077"/>
    <w:rsid w:val="006F4943"/>
    <w:rsid w:val="006F4B4A"/>
    <w:rsid w:val="006F6425"/>
    <w:rsid w:val="006F69BA"/>
    <w:rsid w:val="006F7C4E"/>
    <w:rsid w:val="0070151E"/>
    <w:rsid w:val="00711075"/>
    <w:rsid w:val="00711CF9"/>
    <w:rsid w:val="007127E1"/>
    <w:rsid w:val="00715BD9"/>
    <w:rsid w:val="00720456"/>
    <w:rsid w:val="0072151C"/>
    <w:rsid w:val="007302A1"/>
    <w:rsid w:val="00731B26"/>
    <w:rsid w:val="00734F79"/>
    <w:rsid w:val="00736908"/>
    <w:rsid w:val="00736D5C"/>
    <w:rsid w:val="0073787A"/>
    <w:rsid w:val="00741356"/>
    <w:rsid w:val="00741BDD"/>
    <w:rsid w:val="007432BB"/>
    <w:rsid w:val="00746D92"/>
    <w:rsid w:val="007529F2"/>
    <w:rsid w:val="007542BE"/>
    <w:rsid w:val="00755ACB"/>
    <w:rsid w:val="00764895"/>
    <w:rsid w:val="00765C71"/>
    <w:rsid w:val="00771092"/>
    <w:rsid w:val="00773384"/>
    <w:rsid w:val="007756D0"/>
    <w:rsid w:val="007768DA"/>
    <w:rsid w:val="0077716C"/>
    <w:rsid w:val="00777E4F"/>
    <w:rsid w:val="00780ACD"/>
    <w:rsid w:val="00785972"/>
    <w:rsid w:val="0079339F"/>
    <w:rsid w:val="00795766"/>
    <w:rsid w:val="00795B3E"/>
    <w:rsid w:val="007A277C"/>
    <w:rsid w:val="007A2B35"/>
    <w:rsid w:val="007A37EE"/>
    <w:rsid w:val="007A5298"/>
    <w:rsid w:val="007A762E"/>
    <w:rsid w:val="007B1CB7"/>
    <w:rsid w:val="007B2F13"/>
    <w:rsid w:val="007B5B42"/>
    <w:rsid w:val="007B67A0"/>
    <w:rsid w:val="007C035B"/>
    <w:rsid w:val="007C0486"/>
    <w:rsid w:val="007C0E08"/>
    <w:rsid w:val="007C451E"/>
    <w:rsid w:val="007C511C"/>
    <w:rsid w:val="007D5C78"/>
    <w:rsid w:val="00804191"/>
    <w:rsid w:val="00806626"/>
    <w:rsid w:val="00810CC7"/>
    <w:rsid w:val="00812D66"/>
    <w:rsid w:val="008134A8"/>
    <w:rsid w:val="00813E1C"/>
    <w:rsid w:val="00815741"/>
    <w:rsid w:val="008159E5"/>
    <w:rsid w:val="008166AA"/>
    <w:rsid w:val="00821204"/>
    <w:rsid w:val="008252B7"/>
    <w:rsid w:val="0082725E"/>
    <w:rsid w:val="00827372"/>
    <w:rsid w:val="008316FA"/>
    <w:rsid w:val="0084040E"/>
    <w:rsid w:val="008410C5"/>
    <w:rsid w:val="00841582"/>
    <w:rsid w:val="00841E2F"/>
    <w:rsid w:val="00844B0B"/>
    <w:rsid w:val="00845055"/>
    <w:rsid w:val="008459F5"/>
    <w:rsid w:val="00846E2F"/>
    <w:rsid w:val="0084725A"/>
    <w:rsid w:val="00847995"/>
    <w:rsid w:val="008529CD"/>
    <w:rsid w:val="00857B41"/>
    <w:rsid w:val="0086020F"/>
    <w:rsid w:val="00865A3A"/>
    <w:rsid w:val="00865BCD"/>
    <w:rsid w:val="008677B0"/>
    <w:rsid w:val="00871EE4"/>
    <w:rsid w:val="00884158"/>
    <w:rsid w:val="00886F71"/>
    <w:rsid w:val="00897A13"/>
    <w:rsid w:val="00897DBD"/>
    <w:rsid w:val="008A182B"/>
    <w:rsid w:val="008B03B0"/>
    <w:rsid w:val="008B30B0"/>
    <w:rsid w:val="008B5A79"/>
    <w:rsid w:val="008B6A77"/>
    <w:rsid w:val="008B71A7"/>
    <w:rsid w:val="008C3EE5"/>
    <w:rsid w:val="008C7B0E"/>
    <w:rsid w:val="008D14D8"/>
    <w:rsid w:val="008D2164"/>
    <w:rsid w:val="008D42AC"/>
    <w:rsid w:val="008D42EB"/>
    <w:rsid w:val="008D6219"/>
    <w:rsid w:val="008D7A9E"/>
    <w:rsid w:val="008E000E"/>
    <w:rsid w:val="008E28FD"/>
    <w:rsid w:val="008E31EB"/>
    <w:rsid w:val="008E32E5"/>
    <w:rsid w:val="008E6168"/>
    <w:rsid w:val="008F1A21"/>
    <w:rsid w:val="008F3919"/>
    <w:rsid w:val="008F3D9C"/>
    <w:rsid w:val="008F432E"/>
    <w:rsid w:val="008F7C03"/>
    <w:rsid w:val="00905302"/>
    <w:rsid w:val="009063CE"/>
    <w:rsid w:val="00906E12"/>
    <w:rsid w:val="00913581"/>
    <w:rsid w:val="00922360"/>
    <w:rsid w:val="00922A96"/>
    <w:rsid w:val="00924875"/>
    <w:rsid w:val="0092532F"/>
    <w:rsid w:val="00925AF0"/>
    <w:rsid w:val="00925E46"/>
    <w:rsid w:val="00926E61"/>
    <w:rsid w:val="00930EBD"/>
    <w:rsid w:val="009314A1"/>
    <w:rsid w:val="00931E73"/>
    <w:rsid w:val="00931FE7"/>
    <w:rsid w:val="00934579"/>
    <w:rsid w:val="00942BD5"/>
    <w:rsid w:val="009436CA"/>
    <w:rsid w:val="0095533C"/>
    <w:rsid w:val="00961234"/>
    <w:rsid w:val="00961947"/>
    <w:rsid w:val="009627D5"/>
    <w:rsid w:val="00965534"/>
    <w:rsid w:val="00971AA4"/>
    <w:rsid w:val="009754ED"/>
    <w:rsid w:val="00977724"/>
    <w:rsid w:val="00982BD6"/>
    <w:rsid w:val="00982D57"/>
    <w:rsid w:val="00982F5A"/>
    <w:rsid w:val="009869DE"/>
    <w:rsid w:val="009904A9"/>
    <w:rsid w:val="009A134F"/>
    <w:rsid w:val="009A5E51"/>
    <w:rsid w:val="009B06CE"/>
    <w:rsid w:val="009B0807"/>
    <w:rsid w:val="009B0C93"/>
    <w:rsid w:val="009B0D6B"/>
    <w:rsid w:val="009B1E41"/>
    <w:rsid w:val="009B2DAD"/>
    <w:rsid w:val="009B2EAA"/>
    <w:rsid w:val="009B35BB"/>
    <w:rsid w:val="009C0FA2"/>
    <w:rsid w:val="009C2842"/>
    <w:rsid w:val="009C2CCC"/>
    <w:rsid w:val="009D484D"/>
    <w:rsid w:val="009D5656"/>
    <w:rsid w:val="009E1054"/>
    <w:rsid w:val="009E25C0"/>
    <w:rsid w:val="009E4C19"/>
    <w:rsid w:val="009E5B7D"/>
    <w:rsid w:val="009E5C4D"/>
    <w:rsid w:val="009E7612"/>
    <w:rsid w:val="009F3535"/>
    <w:rsid w:val="009F468A"/>
    <w:rsid w:val="009F7569"/>
    <w:rsid w:val="009F7B51"/>
    <w:rsid w:val="00A01180"/>
    <w:rsid w:val="00A013D0"/>
    <w:rsid w:val="00A0237F"/>
    <w:rsid w:val="00A10AE7"/>
    <w:rsid w:val="00A11B2C"/>
    <w:rsid w:val="00A15916"/>
    <w:rsid w:val="00A20920"/>
    <w:rsid w:val="00A2539A"/>
    <w:rsid w:val="00A2539F"/>
    <w:rsid w:val="00A26D38"/>
    <w:rsid w:val="00A27282"/>
    <w:rsid w:val="00A33134"/>
    <w:rsid w:val="00A3590D"/>
    <w:rsid w:val="00A36462"/>
    <w:rsid w:val="00A3783A"/>
    <w:rsid w:val="00A42D43"/>
    <w:rsid w:val="00A47146"/>
    <w:rsid w:val="00A514A4"/>
    <w:rsid w:val="00A533C8"/>
    <w:rsid w:val="00A6335F"/>
    <w:rsid w:val="00A63ADA"/>
    <w:rsid w:val="00A76421"/>
    <w:rsid w:val="00A82F45"/>
    <w:rsid w:val="00A869A9"/>
    <w:rsid w:val="00A93E7E"/>
    <w:rsid w:val="00A964D6"/>
    <w:rsid w:val="00A97BCD"/>
    <w:rsid w:val="00AA6DA2"/>
    <w:rsid w:val="00AB2CBF"/>
    <w:rsid w:val="00AB3FB0"/>
    <w:rsid w:val="00AB608E"/>
    <w:rsid w:val="00AB78BC"/>
    <w:rsid w:val="00AC28AF"/>
    <w:rsid w:val="00AC3FA8"/>
    <w:rsid w:val="00AC6554"/>
    <w:rsid w:val="00AD519E"/>
    <w:rsid w:val="00AD612C"/>
    <w:rsid w:val="00AE38B5"/>
    <w:rsid w:val="00AE3B0C"/>
    <w:rsid w:val="00AE5D41"/>
    <w:rsid w:val="00AF45DB"/>
    <w:rsid w:val="00AF4ED2"/>
    <w:rsid w:val="00AF6D05"/>
    <w:rsid w:val="00AF72D3"/>
    <w:rsid w:val="00AF7CFC"/>
    <w:rsid w:val="00B04718"/>
    <w:rsid w:val="00B04D65"/>
    <w:rsid w:val="00B07154"/>
    <w:rsid w:val="00B07987"/>
    <w:rsid w:val="00B11705"/>
    <w:rsid w:val="00B13568"/>
    <w:rsid w:val="00B13EE0"/>
    <w:rsid w:val="00B22358"/>
    <w:rsid w:val="00B23D5A"/>
    <w:rsid w:val="00B26761"/>
    <w:rsid w:val="00B34D68"/>
    <w:rsid w:val="00B46EB9"/>
    <w:rsid w:val="00B50A37"/>
    <w:rsid w:val="00B50C83"/>
    <w:rsid w:val="00B50CD7"/>
    <w:rsid w:val="00B56A6B"/>
    <w:rsid w:val="00B60867"/>
    <w:rsid w:val="00B62AF1"/>
    <w:rsid w:val="00B62BD8"/>
    <w:rsid w:val="00B63D5A"/>
    <w:rsid w:val="00B6634B"/>
    <w:rsid w:val="00B66F21"/>
    <w:rsid w:val="00B717D4"/>
    <w:rsid w:val="00B75FD1"/>
    <w:rsid w:val="00B768D8"/>
    <w:rsid w:val="00B77902"/>
    <w:rsid w:val="00B81407"/>
    <w:rsid w:val="00B872B8"/>
    <w:rsid w:val="00B9553C"/>
    <w:rsid w:val="00BA2095"/>
    <w:rsid w:val="00BA36EF"/>
    <w:rsid w:val="00BA77E8"/>
    <w:rsid w:val="00BA7805"/>
    <w:rsid w:val="00BB0EED"/>
    <w:rsid w:val="00BB1E64"/>
    <w:rsid w:val="00BC2B86"/>
    <w:rsid w:val="00BC2C0A"/>
    <w:rsid w:val="00BC4288"/>
    <w:rsid w:val="00BD0F6B"/>
    <w:rsid w:val="00BD312C"/>
    <w:rsid w:val="00BD4D59"/>
    <w:rsid w:val="00BD51F1"/>
    <w:rsid w:val="00BE4E88"/>
    <w:rsid w:val="00BE5215"/>
    <w:rsid w:val="00BF0AF0"/>
    <w:rsid w:val="00BF132F"/>
    <w:rsid w:val="00BF1BCA"/>
    <w:rsid w:val="00BF4C76"/>
    <w:rsid w:val="00BF6AE3"/>
    <w:rsid w:val="00BF70AA"/>
    <w:rsid w:val="00BF7252"/>
    <w:rsid w:val="00C0039F"/>
    <w:rsid w:val="00C023C7"/>
    <w:rsid w:val="00C03764"/>
    <w:rsid w:val="00C0421F"/>
    <w:rsid w:val="00C04406"/>
    <w:rsid w:val="00C0485A"/>
    <w:rsid w:val="00C15D0B"/>
    <w:rsid w:val="00C23FAD"/>
    <w:rsid w:val="00C26FA3"/>
    <w:rsid w:val="00C31AFE"/>
    <w:rsid w:val="00C33736"/>
    <w:rsid w:val="00C3570E"/>
    <w:rsid w:val="00C365C5"/>
    <w:rsid w:val="00C43824"/>
    <w:rsid w:val="00C4673B"/>
    <w:rsid w:val="00C52709"/>
    <w:rsid w:val="00C52DB8"/>
    <w:rsid w:val="00C6051B"/>
    <w:rsid w:val="00C6160C"/>
    <w:rsid w:val="00C62A64"/>
    <w:rsid w:val="00C64D91"/>
    <w:rsid w:val="00C700F1"/>
    <w:rsid w:val="00C72E6E"/>
    <w:rsid w:val="00C82267"/>
    <w:rsid w:val="00C857F5"/>
    <w:rsid w:val="00C86BCF"/>
    <w:rsid w:val="00C87782"/>
    <w:rsid w:val="00CA3F7B"/>
    <w:rsid w:val="00CA6212"/>
    <w:rsid w:val="00CA6809"/>
    <w:rsid w:val="00CA70AD"/>
    <w:rsid w:val="00CB05C7"/>
    <w:rsid w:val="00CB1874"/>
    <w:rsid w:val="00CB1B3C"/>
    <w:rsid w:val="00CB219E"/>
    <w:rsid w:val="00CB3BAE"/>
    <w:rsid w:val="00CB6370"/>
    <w:rsid w:val="00CB6741"/>
    <w:rsid w:val="00CB7F7F"/>
    <w:rsid w:val="00CC7880"/>
    <w:rsid w:val="00CD2620"/>
    <w:rsid w:val="00CD3FAA"/>
    <w:rsid w:val="00CD434E"/>
    <w:rsid w:val="00CD68F6"/>
    <w:rsid w:val="00CE23A1"/>
    <w:rsid w:val="00CE29F0"/>
    <w:rsid w:val="00CE2D1F"/>
    <w:rsid w:val="00CE797F"/>
    <w:rsid w:val="00CF01BC"/>
    <w:rsid w:val="00CF1CBC"/>
    <w:rsid w:val="00CF3F2E"/>
    <w:rsid w:val="00CF4299"/>
    <w:rsid w:val="00D00BF1"/>
    <w:rsid w:val="00D0287D"/>
    <w:rsid w:val="00D03476"/>
    <w:rsid w:val="00D03804"/>
    <w:rsid w:val="00D04854"/>
    <w:rsid w:val="00D111A6"/>
    <w:rsid w:val="00D1554D"/>
    <w:rsid w:val="00D179A4"/>
    <w:rsid w:val="00D25C6B"/>
    <w:rsid w:val="00D2753C"/>
    <w:rsid w:val="00D31A01"/>
    <w:rsid w:val="00D359B5"/>
    <w:rsid w:val="00D3728B"/>
    <w:rsid w:val="00D4253D"/>
    <w:rsid w:val="00D42665"/>
    <w:rsid w:val="00D45FB8"/>
    <w:rsid w:val="00D63EFE"/>
    <w:rsid w:val="00D67172"/>
    <w:rsid w:val="00D70EEE"/>
    <w:rsid w:val="00D74A2C"/>
    <w:rsid w:val="00D762AA"/>
    <w:rsid w:val="00D768CB"/>
    <w:rsid w:val="00D80373"/>
    <w:rsid w:val="00D8208C"/>
    <w:rsid w:val="00D8392D"/>
    <w:rsid w:val="00D92B35"/>
    <w:rsid w:val="00DA7B60"/>
    <w:rsid w:val="00DB041D"/>
    <w:rsid w:val="00DB2256"/>
    <w:rsid w:val="00DB67B6"/>
    <w:rsid w:val="00DE1AB5"/>
    <w:rsid w:val="00DE3237"/>
    <w:rsid w:val="00DE5E6D"/>
    <w:rsid w:val="00DE5F70"/>
    <w:rsid w:val="00DF1EE8"/>
    <w:rsid w:val="00DF3E10"/>
    <w:rsid w:val="00DF67CC"/>
    <w:rsid w:val="00E03379"/>
    <w:rsid w:val="00E07FA2"/>
    <w:rsid w:val="00E10609"/>
    <w:rsid w:val="00E107F4"/>
    <w:rsid w:val="00E126A1"/>
    <w:rsid w:val="00E178D9"/>
    <w:rsid w:val="00E20A56"/>
    <w:rsid w:val="00E21363"/>
    <w:rsid w:val="00E22ECB"/>
    <w:rsid w:val="00E34444"/>
    <w:rsid w:val="00E34E4C"/>
    <w:rsid w:val="00E36A9B"/>
    <w:rsid w:val="00E37053"/>
    <w:rsid w:val="00E41D5B"/>
    <w:rsid w:val="00E42063"/>
    <w:rsid w:val="00E42734"/>
    <w:rsid w:val="00E4300C"/>
    <w:rsid w:val="00E43B93"/>
    <w:rsid w:val="00E44BAB"/>
    <w:rsid w:val="00E47264"/>
    <w:rsid w:val="00E541A0"/>
    <w:rsid w:val="00E54BF7"/>
    <w:rsid w:val="00E56020"/>
    <w:rsid w:val="00E57822"/>
    <w:rsid w:val="00E607B5"/>
    <w:rsid w:val="00E61DB6"/>
    <w:rsid w:val="00E67B56"/>
    <w:rsid w:val="00E72ED6"/>
    <w:rsid w:val="00E80D71"/>
    <w:rsid w:val="00E833A1"/>
    <w:rsid w:val="00E87D86"/>
    <w:rsid w:val="00E91C1D"/>
    <w:rsid w:val="00E92DE1"/>
    <w:rsid w:val="00E93A71"/>
    <w:rsid w:val="00E945F4"/>
    <w:rsid w:val="00E96AB6"/>
    <w:rsid w:val="00E97FA2"/>
    <w:rsid w:val="00EA3669"/>
    <w:rsid w:val="00EA3947"/>
    <w:rsid w:val="00EA4F44"/>
    <w:rsid w:val="00EB16D6"/>
    <w:rsid w:val="00EB29D4"/>
    <w:rsid w:val="00EB60BF"/>
    <w:rsid w:val="00EC3B93"/>
    <w:rsid w:val="00ED1542"/>
    <w:rsid w:val="00ED3C90"/>
    <w:rsid w:val="00ED5E97"/>
    <w:rsid w:val="00ED7507"/>
    <w:rsid w:val="00ED7A8A"/>
    <w:rsid w:val="00EE5D6A"/>
    <w:rsid w:val="00EE7554"/>
    <w:rsid w:val="00EF0266"/>
    <w:rsid w:val="00EF400F"/>
    <w:rsid w:val="00EF6E15"/>
    <w:rsid w:val="00EF7B11"/>
    <w:rsid w:val="00F00945"/>
    <w:rsid w:val="00F05F43"/>
    <w:rsid w:val="00F07954"/>
    <w:rsid w:val="00F1068D"/>
    <w:rsid w:val="00F1470A"/>
    <w:rsid w:val="00F14D16"/>
    <w:rsid w:val="00F1749A"/>
    <w:rsid w:val="00F244DB"/>
    <w:rsid w:val="00F24505"/>
    <w:rsid w:val="00F31509"/>
    <w:rsid w:val="00F33FB1"/>
    <w:rsid w:val="00F34F4A"/>
    <w:rsid w:val="00F35B4A"/>
    <w:rsid w:val="00F3629D"/>
    <w:rsid w:val="00F50EB1"/>
    <w:rsid w:val="00F51821"/>
    <w:rsid w:val="00F55362"/>
    <w:rsid w:val="00F5649B"/>
    <w:rsid w:val="00F56F51"/>
    <w:rsid w:val="00F602B5"/>
    <w:rsid w:val="00F60549"/>
    <w:rsid w:val="00F6719E"/>
    <w:rsid w:val="00F737CF"/>
    <w:rsid w:val="00F74037"/>
    <w:rsid w:val="00F839B1"/>
    <w:rsid w:val="00F8433B"/>
    <w:rsid w:val="00F845F3"/>
    <w:rsid w:val="00F84B37"/>
    <w:rsid w:val="00F9037D"/>
    <w:rsid w:val="00F92139"/>
    <w:rsid w:val="00F95AB8"/>
    <w:rsid w:val="00F97479"/>
    <w:rsid w:val="00FA13C0"/>
    <w:rsid w:val="00FA3923"/>
    <w:rsid w:val="00FA4DD0"/>
    <w:rsid w:val="00FB0C8D"/>
    <w:rsid w:val="00FB214A"/>
    <w:rsid w:val="00FB267B"/>
    <w:rsid w:val="00FB2FC0"/>
    <w:rsid w:val="00FB48AA"/>
    <w:rsid w:val="00FC3489"/>
    <w:rsid w:val="00FD1745"/>
    <w:rsid w:val="00FD66CC"/>
    <w:rsid w:val="00FD788C"/>
    <w:rsid w:val="00FE095D"/>
    <w:rsid w:val="00FF1B69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C44"/>
  <w15:docId w15:val="{DA8C6A5C-5CC4-439A-862D-7FEC33E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raopastraipa">
    <w:name w:val="List Paragraph"/>
    <w:basedOn w:val="prastasis"/>
    <w:uiPriority w:val="34"/>
    <w:qFormat/>
    <w:rsid w:val="0051721C"/>
    <w:pPr>
      <w:ind w:left="720"/>
      <w:contextualSpacing/>
    </w:pPr>
  </w:style>
  <w:style w:type="character" w:styleId="Hipersaitas">
    <w:name w:val="Hyperlink"/>
    <w:semiHidden/>
    <w:unhideWhenUsed/>
    <w:rsid w:val="005F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DDC-8A26-4032-9F73-15C5D522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3772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DKC</dc:creator>
  <cp:lastModifiedBy>Kultūros centras</cp:lastModifiedBy>
  <cp:revision>64</cp:revision>
  <cp:lastPrinted>2025-09-29T06:17:00Z</cp:lastPrinted>
  <dcterms:created xsi:type="dcterms:W3CDTF">2025-09-22T08:06:00Z</dcterms:created>
  <dcterms:modified xsi:type="dcterms:W3CDTF">2025-09-29T06:28:00Z</dcterms:modified>
</cp:coreProperties>
</file>